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7F47" w:rsidRPr="00D17B49" w:rsidRDefault="00D77F47" w:rsidP="00D77F47">
      <w:pPr>
        <w:jc w:val="center"/>
        <w:rPr>
          <w:b/>
          <w:sz w:val="28"/>
          <w:szCs w:val="28"/>
        </w:rPr>
      </w:pPr>
      <w:r w:rsidRPr="00D17B49">
        <w:rPr>
          <w:b/>
          <w:sz w:val="28"/>
          <w:szCs w:val="28"/>
        </w:rPr>
        <w:t>АДМИНИСТРАЦИЯ МУНИЦИПАЛЬНОГО</w:t>
      </w:r>
      <w:r w:rsidRPr="00D17B49">
        <w:rPr>
          <w:sz w:val="28"/>
          <w:szCs w:val="28"/>
        </w:rPr>
        <w:t xml:space="preserve"> </w:t>
      </w:r>
      <w:r w:rsidRPr="00D17B49">
        <w:rPr>
          <w:b/>
          <w:sz w:val="28"/>
          <w:szCs w:val="28"/>
        </w:rPr>
        <w:t>ОБРАЗОВАНИЯ</w:t>
      </w:r>
    </w:p>
    <w:p w:rsidR="00D77F47" w:rsidRPr="00D17B49" w:rsidRDefault="00D77F47" w:rsidP="00D77F47">
      <w:pPr>
        <w:jc w:val="center"/>
        <w:rPr>
          <w:b/>
          <w:sz w:val="28"/>
          <w:szCs w:val="28"/>
        </w:rPr>
      </w:pPr>
      <w:r w:rsidRPr="00D17B49">
        <w:rPr>
          <w:b/>
          <w:sz w:val="28"/>
          <w:szCs w:val="28"/>
        </w:rPr>
        <w:t>«ПЕРВОМАЙСКОЕ  СЕЛЬСКОЕ  ПОСЕЛЕНИЕ»</w:t>
      </w:r>
    </w:p>
    <w:p w:rsidR="00D77F47" w:rsidRPr="00D17B49" w:rsidRDefault="00D77F47" w:rsidP="00D77F47">
      <w:pPr>
        <w:jc w:val="center"/>
        <w:rPr>
          <w:b/>
          <w:sz w:val="28"/>
          <w:szCs w:val="28"/>
        </w:rPr>
      </w:pPr>
      <w:r w:rsidRPr="00D17B49">
        <w:rPr>
          <w:b/>
          <w:sz w:val="28"/>
          <w:szCs w:val="28"/>
        </w:rPr>
        <w:t>ВЫБОРГСКИЙ РАЙОН  ЛЕНИНГРАДСКОЙ ОБЛАСТИ</w:t>
      </w:r>
    </w:p>
    <w:p w:rsidR="00D77F47" w:rsidRPr="00D17B49" w:rsidRDefault="00D77F47" w:rsidP="00D77F47">
      <w:pPr>
        <w:jc w:val="right"/>
        <w:rPr>
          <w:sz w:val="28"/>
          <w:szCs w:val="28"/>
        </w:rPr>
      </w:pPr>
    </w:p>
    <w:p w:rsidR="00D77F47" w:rsidRPr="00D17B49" w:rsidRDefault="00D77F47" w:rsidP="00D77F47">
      <w:pPr>
        <w:jc w:val="center"/>
        <w:outlineLvl w:val="0"/>
        <w:rPr>
          <w:spacing w:val="60"/>
          <w:sz w:val="28"/>
          <w:szCs w:val="28"/>
        </w:rPr>
      </w:pPr>
      <w:r w:rsidRPr="00D17B49">
        <w:rPr>
          <w:sz w:val="28"/>
          <w:szCs w:val="28"/>
        </w:rPr>
        <w:t>ПОСТАНОВЛЕНИЕ</w:t>
      </w:r>
    </w:p>
    <w:p w:rsidR="00D77F47" w:rsidRPr="00D17B49" w:rsidRDefault="00D17B49" w:rsidP="00D77F47">
      <w:pPr>
        <w:widowControl w:val="0"/>
        <w:autoSpaceDE w:val="0"/>
        <w:autoSpaceDN w:val="0"/>
        <w:jc w:val="both"/>
        <w:rPr>
          <w:b/>
          <w:bCs/>
          <w:sz w:val="28"/>
          <w:szCs w:val="28"/>
        </w:rPr>
      </w:pPr>
      <w:r w:rsidRPr="00D17B49">
        <w:rPr>
          <w:b/>
          <w:sz w:val="28"/>
          <w:szCs w:val="28"/>
        </w:rPr>
        <w:t>18</w:t>
      </w:r>
      <w:r w:rsidR="00D77F47" w:rsidRPr="00D17B49">
        <w:rPr>
          <w:b/>
          <w:sz w:val="28"/>
          <w:szCs w:val="28"/>
        </w:rPr>
        <w:t xml:space="preserve">.10.2017     </w:t>
      </w:r>
      <w:r w:rsidR="00F158C1">
        <w:rPr>
          <w:b/>
          <w:sz w:val="28"/>
          <w:szCs w:val="28"/>
        </w:rPr>
        <w:t xml:space="preserve">                                                                                                   </w:t>
      </w:r>
      <w:r w:rsidR="00D77F47" w:rsidRPr="00D17B49">
        <w:rPr>
          <w:b/>
          <w:sz w:val="28"/>
          <w:szCs w:val="28"/>
        </w:rPr>
        <w:t> №</w:t>
      </w:r>
      <w:r w:rsidRPr="00D17B49">
        <w:rPr>
          <w:b/>
          <w:sz w:val="28"/>
          <w:szCs w:val="28"/>
        </w:rPr>
        <w:t>522</w:t>
      </w:r>
    </w:p>
    <w:tbl>
      <w:tblPr>
        <w:tblW w:w="9464" w:type="dxa"/>
        <w:tblLook w:val="04A0" w:firstRow="1" w:lastRow="0" w:firstColumn="1" w:lastColumn="0" w:noHBand="0" w:noVBand="1"/>
      </w:tblPr>
      <w:tblGrid>
        <w:gridCol w:w="6629"/>
        <w:gridCol w:w="2835"/>
      </w:tblGrid>
      <w:tr w:rsidR="00D77F47" w:rsidRPr="00D17B49" w:rsidTr="00D17B49">
        <w:trPr>
          <w:trHeight w:val="2013"/>
        </w:trPr>
        <w:tc>
          <w:tcPr>
            <w:tcW w:w="6629" w:type="dxa"/>
          </w:tcPr>
          <w:p w:rsidR="00D77F47" w:rsidRPr="00D17B49" w:rsidRDefault="00D77F47" w:rsidP="00D77F47">
            <w:pPr>
              <w:jc w:val="both"/>
              <w:rPr>
                <w:sz w:val="28"/>
                <w:szCs w:val="28"/>
              </w:rPr>
            </w:pPr>
          </w:p>
          <w:p w:rsidR="00D77F47" w:rsidRPr="00D17B49" w:rsidRDefault="00D77F47" w:rsidP="00D17B49">
            <w:pPr>
              <w:jc w:val="both"/>
              <w:rPr>
                <w:sz w:val="28"/>
                <w:szCs w:val="28"/>
              </w:rPr>
            </w:pPr>
            <w:r w:rsidRPr="00D17B49">
              <w:rPr>
                <w:bCs/>
                <w:sz w:val="28"/>
                <w:szCs w:val="28"/>
              </w:rPr>
              <w:t xml:space="preserve">Об утверждении Порядка предоставления, рассмотрения и оценки предложений заинтересованных лиц для включения </w:t>
            </w:r>
            <w:r w:rsidRPr="00D17B49">
              <w:rPr>
                <w:sz w:val="28"/>
                <w:szCs w:val="28"/>
              </w:rPr>
              <w:t xml:space="preserve">дворовой территории </w:t>
            </w:r>
            <w:r w:rsidRPr="00D17B49">
              <w:rPr>
                <w:bCs/>
                <w:sz w:val="28"/>
                <w:szCs w:val="28"/>
              </w:rPr>
              <w:t>в муниципальную программу «Формирование  комфортной городской среды</w:t>
            </w:r>
            <w:r w:rsidR="00D17B49" w:rsidRPr="00D17B49">
              <w:rPr>
                <w:bCs/>
                <w:sz w:val="28"/>
                <w:szCs w:val="28"/>
              </w:rPr>
              <w:t xml:space="preserve"> населенных пунктов </w:t>
            </w:r>
            <w:r w:rsidRPr="00D17B49">
              <w:rPr>
                <w:bCs/>
                <w:sz w:val="28"/>
                <w:szCs w:val="28"/>
              </w:rPr>
              <w:t>муниципального образования «Первомайское сельское поселение»</w:t>
            </w:r>
          </w:p>
        </w:tc>
        <w:tc>
          <w:tcPr>
            <w:tcW w:w="2835" w:type="dxa"/>
          </w:tcPr>
          <w:p w:rsidR="00D77F47" w:rsidRPr="00D17B49" w:rsidRDefault="00D77F47" w:rsidP="00D77F47">
            <w:pPr>
              <w:rPr>
                <w:sz w:val="28"/>
                <w:szCs w:val="28"/>
              </w:rPr>
            </w:pPr>
          </w:p>
        </w:tc>
      </w:tr>
    </w:tbl>
    <w:p w:rsidR="00D17B49" w:rsidRPr="00D17B49" w:rsidRDefault="00D17B49" w:rsidP="00D77F47">
      <w:pPr>
        <w:ind w:firstLine="567"/>
        <w:jc w:val="both"/>
        <w:rPr>
          <w:bCs/>
          <w:sz w:val="28"/>
          <w:szCs w:val="28"/>
        </w:rPr>
      </w:pPr>
    </w:p>
    <w:p w:rsidR="00D77F47" w:rsidRPr="00D17B49" w:rsidRDefault="001B2254" w:rsidP="00D77F47">
      <w:pPr>
        <w:ind w:firstLine="567"/>
        <w:jc w:val="both"/>
        <w:rPr>
          <w:sz w:val="28"/>
          <w:szCs w:val="28"/>
        </w:rPr>
      </w:pPr>
      <w:proofErr w:type="gramStart"/>
      <w:r w:rsidRPr="00D17B49">
        <w:rPr>
          <w:bCs/>
          <w:sz w:val="28"/>
          <w:szCs w:val="28"/>
        </w:rPr>
        <w:t>В соответствии с Федеральным законом от 06.10.2003 №</w:t>
      </w:r>
      <w:r w:rsidR="00A51659" w:rsidRPr="00D17B49">
        <w:rPr>
          <w:bCs/>
          <w:sz w:val="28"/>
          <w:szCs w:val="28"/>
        </w:rPr>
        <w:t xml:space="preserve"> </w:t>
      </w:r>
      <w:r w:rsidRPr="00D17B49">
        <w:rPr>
          <w:bCs/>
          <w:sz w:val="28"/>
          <w:szCs w:val="28"/>
        </w:rPr>
        <w:t xml:space="preserve">131-ФЗ </w:t>
      </w:r>
      <w:r w:rsidR="00306AC5" w:rsidRPr="00D17B49">
        <w:rPr>
          <w:bCs/>
          <w:sz w:val="28"/>
          <w:szCs w:val="28"/>
        </w:rPr>
        <w:br/>
      </w:r>
      <w:r w:rsidRPr="00D17B49">
        <w:rPr>
          <w:bCs/>
          <w:sz w:val="28"/>
          <w:szCs w:val="28"/>
        </w:rPr>
        <w:t xml:space="preserve">«Об общих принципах организации местного самоуправления в Российской Федерации», постановлением Правительства РФ от 10.02.2017 № 169 </w:t>
      </w:r>
      <w:r w:rsidR="00306AC5" w:rsidRPr="00D17B49">
        <w:rPr>
          <w:bCs/>
          <w:sz w:val="28"/>
          <w:szCs w:val="28"/>
        </w:rPr>
        <w:br/>
      </w:r>
      <w:r w:rsidRPr="00D17B49">
        <w:rPr>
          <w:bCs/>
          <w:sz w:val="28"/>
          <w:szCs w:val="28"/>
        </w:rPr>
        <w:t xml:space="preserve">«Об утверждении правил предоставления и распределения субсидий из федерального бюджета бюджетам субъектов РФ на поддержку  государственных программ субъектов РФ и муниципальных программ формирования современной городской среды», Уставом </w:t>
      </w:r>
      <w:r w:rsidR="00D17B49" w:rsidRPr="00D17B49">
        <w:rPr>
          <w:bCs/>
          <w:sz w:val="28"/>
          <w:szCs w:val="28"/>
        </w:rPr>
        <w:t xml:space="preserve">МО </w:t>
      </w:r>
      <w:r w:rsidR="00D77F47" w:rsidRPr="00D17B49">
        <w:rPr>
          <w:bCs/>
          <w:sz w:val="28"/>
          <w:szCs w:val="28"/>
        </w:rPr>
        <w:t>«Первомайское сельское поселение»</w:t>
      </w:r>
      <w:r w:rsidR="001C1116" w:rsidRPr="00D17B49">
        <w:rPr>
          <w:bCs/>
          <w:sz w:val="28"/>
          <w:szCs w:val="28"/>
        </w:rPr>
        <w:t>,</w:t>
      </w:r>
      <w:r w:rsidR="00777367" w:rsidRPr="00D17B49">
        <w:rPr>
          <w:bCs/>
          <w:sz w:val="28"/>
          <w:szCs w:val="28"/>
        </w:rPr>
        <w:t xml:space="preserve"> в целях </w:t>
      </w:r>
      <w:r w:rsidR="00777367" w:rsidRPr="00D17B49">
        <w:rPr>
          <w:sz w:val="28"/>
          <w:szCs w:val="28"/>
        </w:rPr>
        <w:t>определения механизма отбора дворовых</w:t>
      </w:r>
      <w:proofErr w:type="gramEnd"/>
      <w:r w:rsidR="00777367" w:rsidRPr="00D17B49">
        <w:rPr>
          <w:sz w:val="28"/>
          <w:szCs w:val="28"/>
        </w:rPr>
        <w:t xml:space="preserve"> территорий многоквартирных домов</w:t>
      </w:r>
      <w:r w:rsidR="00F557AA" w:rsidRPr="00D17B49">
        <w:rPr>
          <w:sz w:val="28"/>
          <w:szCs w:val="28"/>
        </w:rPr>
        <w:t xml:space="preserve"> </w:t>
      </w:r>
      <w:r w:rsidR="00777367" w:rsidRPr="00D17B49">
        <w:rPr>
          <w:sz w:val="28"/>
          <w:szCs w:val="28"/>
        </w:rPr>
        <w:t xml:space="preserve">для включения в </w:t>
      </w:r>
      <w:r w:rsidR="00F41E50" w:rsidRPr="00D17B49">
        <w:rPr>
          <w:sz w:val="28"/>
          <w:szCs w:val="28"/>
        </w:rPr>
        <w:t>программу</w:t>
      </w:r>
      <w:r w:rsidR="00F557AA" w:rsidRPr="00D17B49">
        <w:rPr>
          <w:sz w:val="28"/>
          <w:szCs w:val="28"/>
        </w:rPr>
        <w:t xml:space="preserve"> </w:t>
      </w:r>
      <w:r w:rsidR="00306AC5" w:rsidRPr="00D17B49">
        <w:rPr>
          <w:sz w:val="28"/>
          <w:szCs w:val="28"/>
        </w:rPr>
        <w:t xml:space="preserve">«Формирование </w:t>
      </w:r>
      <w:r w:rsidR="006F4342" w:rsidRPr="00D17B49">
        <w:rPr>
          <w:sz w:val="28"/>
          <w:szCs w:val="28"/>
        </w:rPr>
        <w:t>комфортной</w:t>
      </w:r>
      <w:r w:rsidR="00306AC5" w:rsidRPr="00D17B49">
        <w:rPr>
          <w:sz w:val="28"/>
          <w:szCs w:val="28"/>
        </w:rPr>
        <w:t xml:space="preserve"> городской среды</w:t>
      </w:r>
      <w:r w:rsidR="00D17B49" w:rsidRPr="00D17B49">
        <w:rPr>
          <w:sz w:val="28"/>
          <w:szCs w:val="28"/>
        </w:rPr>
        <w:t xml:space="preserve"> населенных пунктов </w:t>
      </w:r>
      <w:r w:rsidR="00D17B49" w:rsidRPr="00D17B49">
        <w:rPr>
          <w:bCs/>
          <w:sz w:val="28"/>
          <w:szCs w:val="28"/>
        </w:rPr>
        <w:t>муниципального образования «Первомайское сельское поселение»</w:t>
      </w:r>
      <w:r w:rsidR="00D77F47" w:rsidRPr="00D17B49">
        <w:rPr>
          <w:bCs/>
          <w:sz w:val="28"/>
          <w:szCs w:val="28"/>
        </w:rPr>
        <w:t xml:space="preserve">, </w:t>
      </w:r>
      <w:r w:rsidR="00D77F47" w:rsidRPr="00D17B49">
        <w:rPr>
          <w:sz w:val="28"/>
          <w:szCs w:val="28"/>
        </w:rPr>
        <w:t>администрация</w:t>
      </w:r>
    </w:p>
    <w:p w:rsidR="00D77F47" w:rsidRPr="00D17B49" w:rsidRDefault="00D77F47" w:rsidP="00D77F47">
      <w:pPr>
        <w:ind w:firstLine="567"/>
        <w:jc w:val="both"/>
        <w:rPr>
          <w:bCs/>
          <w:sz w:val="28"/>
          <w:szCs w:val="28"/>
        </w:rPr>
      </w:pPr>
    </w:p>
    <w:p w:rsidR="00D77F47" w:rsidRPr="00D17B49" w:rsidRDefault="00D77F47" w:rsidP="00D77F47">
      <w:pPr>
        <w:ind w:firstLine="567"/>
        <w:jc w:val="center"/>
        <w:rPr>
          <w:sz w:val="28"/>
          <w:szCs w:val="28"/>
        </w:rPr>
      </w:pPr>
      <w:r w:rsidRPr="00D17B49">
        <w:rPr>
          <w:sz w:val="28"/>
          <w:szCs w:val="28"/>
        </w:rPr>
        <w:t>ПОСТАНОВЛЯЕТ:</w:t>
      </w:r>
    </w:p>
    <w:p w:rsidR="00D77F47" w:rsidRPr="00D17B49" w:rsidRDefault="00D77F47" w:rsidP="00D17B49">
      <w:pPr>
        <w:pStyle w:val="a7"/>
        <w:ind w:left="567"/>
        <w:jc w:val="both"/>
        <w:rPr>
          <w:rFonts w:ascii="Times New Roman" w:hAnsi="Times New Roman"/>
          <w:sz w:val="28"/>
          <w:szCs w:val="28"/>
        </w:rPr>
      </w:pPr>
    </w:p>
    <w:p w:rsidR="00D17B49" w:rsidRPr="00D17B49" w:rsidRDefault="0070741B" w:rsidP="00D17B49">
      <w:pPr>
        <w:pStyle w:val="a7"/>
        <w:numPr>
          <w:ilvl w:val="0"/>
          <w:numId w:val="3"/>
        </w:numPr>
        <w:tabs>
          <w:tab w:val="left" w:pos="851"/>
        </w:tabs>
        <w:ind w:left="567" w:firstLine="0"/>
        <w:jc w:val="both"/>
        <w:rPr>
          <w:rFonts w:ascii="Times New Roman" w:hAnsi="Times New Roman"/>
          <w:sz w:val="28"/>
          <w:szCs w:val="28"/>
        </w:rPr>
      </w:pPr>
      <w:r w:rsidRPr="00D17B49">
        <w:rPr>
          <w:rFonts w:ascii="Times New Roman" w:hAnsi="Times New Roman"/>
          <w:spacing w:val="-8"/>
          <w:sz w:val="28"/>
          <w:szCs w:val="28"/>
        </w:rPr>
        <w:t xml:space="preserve">Утвердить </w:t>
      </w:r>
      <w:r w:rsidR="0092744C" w:rsidRPr="00D17B49">
        <w:rPr>
          <w:rFonts w:ascii="Times New Roman" w:hAnsi="Times New Roman"/>
          <w:sz w:val="28"/>
          <w:szCs w:val="28"/>
        </w:rPr>
        <w:t>Порядок</w:t>
      </w:r>
      <w:r w:rsidR="00306AC5" w:rsidRPr="00D17B49">
        <w:rPr>
          <w:rFonts w:ascii="Times New Roman" w:hAnsi="Times New Roman"/>
          <w:sz w:val="28"/>
          <w:szCs w:val="28"/>
        </w:rPr>
        <w:t xml:space="preserve"> </w:t>
      </w:r>
      <w:r w:rsidR="00162C6A" w:rsidRPr="00D17B49">
        <w:rPr>
          <w:rFonts w:ascii="Times New Roman" w:hAnsi="Times New Roman"/>
          <w:sz w:val="28"/>
          <w:szCs w:val="28"/>
        </w:rPr>
        <w:t>предоставления, рассмотрения и оценки предложений заинтересованных лиц для включения дворовой территории в муниципальную  программу «Формирование  комфортной городской</w:t>
      </w:r>
      <w:r w:rsidR="00A51659" w:rsidRPr="00D17B49">
        <w:rPr>
          <w:rFonts w:ascii="Times New Roman" w:hAnsi="Times New Roman"/>
          <w:sz w:val="28"/>
          <w:szCs w:val="28"/>
        </w:rPr>
        <w:t xml:space="preserve"> среды</w:t>
      </w:r>
      <w:r w:rsidR="00D17B49" w:rsidRPr="00D17B49">
        <w:rPr>
          <w:rFonts w:ascii="Times New Roman" w:hAnsi="Times New Roman"/>
          <w:sz w:val="28"/>
          <w:szCs w:val="28"/>
        </w:rPr>
        <w:t xml:space="preserve"> населенных пунктов</w:t>
      </w:r>
      <w:r w:rsidR="00162C6A" w:rsidRPr="00D17B49">
        <w:rPr>
          <w:rFonts w:ascii="Times New Roman" w:hAnsi="Times New Roman"/>
          <w:sz w:val="28"/>
          <w:szCs w:val="28"/>
        </w:rPr>
        <w:t xml:space="preserve"> </w:t>
      </w:r>
      <w:r w:rsidR="00162C6A" w:rsidRPr="00D17B49">
        <w:rPr>
          <w:rFonts w:ascii="Times New Roman" w:hAnsi="Times New Roman"/>
          <w:bCs/>
          <w:sz w:val="28"/>
          <w:szCs w:val="28"/>
        </w:rPr>
        <w:t>муниципального образования «</w:t>
      </w:r>
      <w:r w:rsidR="00D77F47" w:rsidRPr="00D17B49">
        <w:rPr>
          <w:rFonts w:ascii="Times New Roman" w:hAnsi="Times New Roman"/>
          <w:bCs/>
          <w:sz w:val="28"/>
          <w:szCs w:val="28"/>
        </w:rPr>
        <w:t>Первомайское сельское поселение</w:t>
      </w:r>
      <w:r w:rsidR="00162C6A" w:rsidRPr="00D17B49">
        <w:rPr>
          <w:rFonts w:ascii="Times New Roman" w:hAnsi="Times New Roman"/>
          <w:bCs/>
          <w:sz w:val="28"/>
          <w:szCs w:val="28"/>
        </w:rPr>
        <w:t>»</w:t>
      </w:r>
      <w:r w:rsidRPr="00D17B49">
        <w:rPr>
          <w:rFonts w:ascii="Times New Roman" w:hAnsi="Times New Roman"/>
          <w:bCs/>
          <w:sz w:val="28"/>
          <w:szCs w:val="28"/>
        </w:rPr>
        <w:t>,</w:t>
      </w:r>
      <w:r w:rsidR="00306AC5" w:rsidRPr="00D17B49">
        <w:rPr>
          <w:rFonts w:ascii="Times New Roman" w:hAnsi="Times New Roman"/>
          <w:bCs/>
          <w:sz w:val="28"/>
          <w:szCs w:val="28"/>
        </w:rPr>
        <w:t xml:space="preserve"> </w:t>
      </w:r>
      <w:r w:rsidR="001C1116" w:rsidRPr="00D17B49">
        <w:rPr>
          <w:rFonts w:ascii="Times New Roman" w:hAnsi="Times New Roman"/>
          <w:spacing w:val="-8"/>
          <w:sz w:val="28"/>
          <w:szCs w:val="28"/>
        </w:rPr>
        <w:t>согласно</w:t>
      </w:r>
      <w:r w:rsidR="00A51659" w:rsidRPr="00D17B49">
        <w:rPr>
          <w:rFonts w:ascii="Times New Roman" w:hAnsi="Times New Roman"/>
          <w:spacing w:val="-8"/>
          <w:sz w:val="28"/>
          <w:szCs w:val="28"/>
        </w:rPr>
        <w:t xml:space="preserve"> </w:t>
      </w:r>
      <w:r w:rsidR="001C1116" w:rsidRPr="00D17B49">
        <w:rPr>
          <w:rFonts w:ascii="Times New Roman" w:hAnsi="Times New Roman"/>
          <w:spacing w:val="-8"/>
          <w:sz w:val="28"/>
          <w:szCs w:val="28"/>
        </w:rPr>
        <w:t>приложению.</w:t>
      </w:r>
    </w:p>
    <w:p w:rsidR="00D77F47" w:rsidRPr="00D17B49" w:rsidRDefault="00D17B49" w:rsidP="00D17B49">
      <w:pPr>
        <w:pStyle w:val="a7"/>
        <w:ind w:left="567"/>
        <w:jc w:val="both"/>
        <w:rPr>
          <w:rFonts w:ascii="Times New Roman" w:hAnsi="Times New Roman"/>
          <w:sz w:val="28"/>
          <w:szCs w:val="28"/>
        </w:rPr>
      </w:pPr>
      <w:r w:rsidRPr="00D17B49">
        <w:rPr>
          <w:rFonts w:ascii="Times New Roman" w:hAnsi="Times New Roman"/>
          <w:sz w:val="28"/>
          <w:szCs w:val="28"/>
        </w:rPr>
        <w:t xml:space="preserve">2. </w:t>
      </w:r>
      <w:r w:rsidR="00D77F47" w:rsidRPr="00D17B49">
        <w:rPr>
          <w:rFonts w:ascii="Times New Roman" w:hAnsi="Times New Roman"/>
          <w:sz w:val="28"/>
          <w:szCs w:val="28"/>
        </w:rPr>
        <w:t>Настоящее постановление опубликовать в  газете «Выборг» и разместить на официальном сайте муниципального образования «Первомайское сельское поселение» Выборгского района Ленинградской области.</w:t>
      </w:r>
    </w:p>
    <w:p w:rsidR="00D77F47" w:rsidRPr="00D17B49" w:rsidRDefault="00D77F47" w:rsidP="00D17B49">
      <w:pPr>
        <w:pStyle w:val="a7"/>
        <w:ind w:left="567"/>
        <w:jc w:val="both"/>
        <w:rPr>
          <w:rFonts w:ascii="Times New Roman" w:hAnsi="Times New Roman"/>
          <w:sz w:val="28"/>
          <w:szCs w:val="28"/>
        </w:rPr>
      </w:pPr>
      <w:r w:rsidRPr="00D17B49">
        <w:rPr>
          <w:rFonts w:ascii="Times New Roman" w:hAnsi="Times New Roman"/>
          <w:spacing w:val="-8"/>
          <w:sz w:val="28"/>
          <w:szCs w:val="28"/>
        </w:rPr>
        <w:t>3</w:t>
      </w:r>
      <w:r w:rsidRPr="00D17B49">
        <w:rPr>
          <w:rFonts w:ascii="Times New Roman" w:hAnsi="Times New Roman"/>
          <w:bCs/>
          <w:sz w:val="28"/>
          <w:szCs w:val="28"/>
        </w:rPr>
        <w:t xml:space="preserve">. Постановление вступает в силу </w:t>
      </w:r>
      <w:r w:rsidRPr="00D17B49">
        <w:rPr>
          <w:rFonts w:ascii="Times New Roman" w:hAnsi="Times New Roman"/>
          <w:sz w:val="28"/>
          <w:szCs w:val="28"/>
        </w:rPr>
        <w:t xml:space="preserve">с момента подписания.    </w:t>
      </w:r>
    </w:p>
    <w:p w:rsidR="00D77F47" w:rsidRPr="00D17B49" w:rsidRDefault="00D77F47" w:rsidP="00D17B49">
      <w:pPr>
        <w:pStyle w:val="a7"/>
        <w:ind w:left="567"/>
        <w:jc w:val="both"/>
        <w:rPr>
          <w:rFonts w:ascii="Times New Roman" w:hAnsi="Times New Roman"/>
          <w:bCs/>
          <w:sz w:val="28"/>
          <w:szCs w:val="28"/>
        </w:rPr>
      </w:pPr>
      <w:r w:rsidRPr="00D17B49">
        <w:rPr>
          <w:rFonts w:ascii="Times New Roman" w:hAnsi="Times New Roman"/>
          <w:bCs/>
          <w:sz w:val="28"/>
          <w:szCs w:val="28"/>
        </w:rPr>
        <w:t xml:space="preserve">4. </w:t>
      </w:r>
      <w:proofErr w:type="gramStart"/>
      <w:r w:rsidRPr="00D17B49">
        <w:rPr>
          <w:rFonts w:ascii="Times New Roman" w:hAnsi="Times New Roman"/>
          <w:bCs/>
          <w:sz w:val="28"/>
          <w:szCs w:val="28"/>
        </w:rPr>
        <w:t>Контроль за</w:t>
      </w:r>
      <w:proofErr w:type="gramEnd"/>
      <w:r w:rsidRPr="00D17B49">
        <w:rPr>
          <w:rFonts w:ascii="Times New Roman" w:hAnsi="Times New Roman"/>
          <w:bCs/>
          <w:sz w:val="28"/>
          <w:szCs w:val="28"/>
        </w:rPr>
        <w:t xml:space="preserve"> выполнением настоящего  постановления возложить на </w:t>
      </w:r>
      <w:r w:rsidRPr="00D17B49">
        <w:rPr>
          <w:rFonts w:ascii="Times New Roman" w:hAnsi="Times New Roman"/>
          <w:sz w:val="28"/>
          <w:szCs w:val="28"/>
        </w:rPr>
        <w:t xml:space="preserve">заместителя главы администрации С.В. </w:t>
      </w:r>
      <w:proofErr w:type="spellStart"/>
      <w:r w:rsidRPr="00D17B49">
        <w:rPr>
          <w:rFonts w:ascii="Times New Roman" w:hAnsi="Times New Roman"/>
          <w:sz w:val="28"/>
          <w:szCs w:val="28"/>
        </w:rPr>
        <w:t>Белокурову</w:t>
      </w:r>
      <w:proofErr w:type="spellEnd"/>
      <w:r w:rsidRPr="00D17B49">
        <w:rPr>
          <w:rFonts w:ascii="Times New Roman" w:hAnsi="Times New Roman"/>
          <w:sz w:val="28"/>
          <w:szCs w:val="28"/>
        </w:rPr>
        <w:t>.</w:t>
      </w:r>
    </w:p>
    <w:p w:rsidR="00D77F47" w:rsidRPr="00D17B49" w:rsidRDefault="00D77F47" w:rsidP="00D77F47">
      <w:pPr>
        <w:rPr>
          <w:sz w:val="28"/>
          <w:szCs w:val="28"/>
        </w:rPr>
      </w:pPr>
    </w:p>
    <w:p w:rsidR="00D77F47" w:rsidRPr="00D17B49" w:rsidRDefault="00D77F47" w:rsidP="00D77F47">
      <w:pPr>
        <w:jc w:val="both"/>
        <w:rPr>
          <w:sz w:val="28"/>
          <w:szCs w:val="28"/>
        </w:rPr>
      </w:pPr>
      <w:r w:rsidRPr="00D17B49">
        <w:rPr>
          <w:sz w:val="28"/>
          <w:szCs w:val="28"/>
        </w:rPr>
        <w:t xml:space="preserve">Глава администрации                                                      </w:t>
      </w:r>
      <w:r w:rsidR="00D17B49" w:rsidRPr="00D17B49">
        <w:rPr>
          <w:sz w:val="28"/>
          <w:szCs w:val="28"/>
        </w:rPr>
        <w:t xml:space="preserve">                </w:t>
      </w:r>
      <w:r w:rsidRPr="00D17B49">
        <w:rPr>
          <w:sz w:val="28"/>
          <w:szCs w:val="28"/>
        </w:rPr>
        <w:t>С.И. Тищенков</w:t>
      </w:r>
    </w:p>
    <w:p w:rsidR="00D77F47" w:rsidRPr="00D17B49" w:rsidRDefault="00D77F47" w:rsidP="00D77F47">
      <w:pPr>
        <w:jc w:val="both"/>
        <w:rPr>
          <w:sz w:val="18"/>
          <w:szCs w:val="18"/>
        </w:rPr>
      </w:pPr>
    </w:p>
    <w:p w:rsidR="00D77F47" w:rsidRPr="00D17B49" w:rsidRDefault="00D77F47" w:rsidP="00D77F47">
      <w:pPr>
        <w:jc w:val="both"/>
        <w:rPr>
          <w:sz w:val="18"/>
          <w:szCs w:val="18"/>
        </w:rPr>
      </w:pPr>
    </w:p>
    <w:p w:rsidR="00D77F47" w:rsidRPr="00D17B49" w:rsidRDefault="00D77F47" w:rsidP="00D77F47">
      <w:pPr>
        <w:jc w:val="both"/>
        <w:rPr>
          <w:sz w:val="18"/>
          <w:szCs w:val="18"/>
        </w:rPr>
      </w:pPr>
    </w:p>
    <w:p w:rsidR="00306AC5" w:rsidRPr="00D17B49" w:rsidRDefault="00D77F47" w:rsidP="00D77F47">
      <w:pPr>
        <w:spacing w:after="200" w:line="276" w:lineRule="auto"/>
        <w:rPr>
          <w:sz w:val="28"/>
          <w:szCs w:val="28"/>
        </w:rPr>
      </w:pPr>
      <w:r w:rsidRPr="00D17B49">
        <w:rPr>
          <w:sz w:val="18"/>
          <w:szCs w:val="18"/>
        </w:rPr>
        <w:t>Разослано: дело-2, газета «Выборг», сайт</w:t>
      </w:r>
    </w:p>
    <w:p w:rsidR="0070741B" w:rsidRPr="00D17B49" w:rsidRDefault="0070741B" w:rsidP="0070741B">
      <w:pPr>
        <w:rPr>
          <w:sz w:val="28"/>
          <w:szCs w:val="28"/>
        </w:rPr>
      </w:pPr>
    </w:p>
    <w:tbl>
      <w:tblPr>
        <w:tblW w:w="9504" w:type="dxa"/>
        <w:tblLayout w:type="fixed"/>
        <w:tblLook w:val="04A0" w:firstRow="1" w:lastRow="0" w:firstColumn="1" w:lastColumn="0" w:noHBand="0" w:noVBand="1"/>
      </w:tblPr>
      <w:tblGrid>
        <w:gridCol w:w="4663"/>
        <w:gridCol w:w="4841"/>
      </w:tblGrid>
      <w:tr w:rsidR="00D17B49" w:rsidRPr="00D17B49" w:rsidTr="0019277E">
        <w:trPr>
          <w:trHeight w:val="1136"/>
        </w:trPr>
        <w:tc>
          <w:tcPr>
            <w:tcW w:w="4663" w:type="dxa"/>
          </w:tcPr>
          <w:p w:rsidR="00D17B49" w:rsidRPr="00D17B49" w:rsidRDefault="00D17B49" w:rsidP="00D17B49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4841" w:type="dxa"/>
          </w:tcPr>
          <w:p w:rsidR="00D17B49" w:rsidRPr="00D17B49" w:rsidRDefault="00D17B49" w:rsidP="00D17B49">
            <w:pPr>
              <w:jc w:val="both"/>
              <w:rPr>
                <w:sz w:val="28"/>
                <w:szCs w:val="28"/>
              </w:rPr>
            </w:pPr>
            <w:r w:rsidRPr="00D17B49">
              <w:rPr>
                <w:sz w:val="28"/>
                <w:szCs w:val="28"/>
              </w:rPr>
              <w:t xml:space="preserve">Приложение </w:t>
            </w:r>
          </w:p>
          <w:p w:rsidR="00D17B49" w:rsidRPr="00D17B49" w:rsidRDefault="00D17B49" w:rsidP="00D17B49">
            <w:pPr>
              <w:jc w:val="both"/>
              <w:rPr>
                <w:sz w:val="28"/>
                <w:szCs w:val="28"/>
              </w:rPr>
            </w:pPr>
            <w:r w:rsidRPr="00D17B49">
              <w:rPr>
                <w:sz w:val="28"/>
                <w:szCs w:val="28"/>
              </w:rPr>
              <w:t>к постановлению администрации</w:t>
            </w:r>
          </w:p>
          <w:p w:rsidR="00D17B49" w:rsidRPr="00D17B49" w:rsidRDefault="00D17B49" w:rsidP="00D17B49">
            <w:pPr>
              <w:jc w:val="both"/>
              <w:rPr>
                <w:sz w:val="28"/>
                <w:szCs w:val="28"/>
              </w:rPr>
            </w:pPr>
            <w:r w:rsidRPr="00D17B49">
              <w:rPr>
                <w:sz w:val="28"/>
                <w:szCs w:val="28"/>
              </w:rPr>
              <w:t>МО «Первомайское сельское поселение» от 18.10.2017 г. № 522</w:t>
            </w:r>
          </w:p>
          <w:p w:rsidR="00D17B49" w:rsidRPr="00D17B49" w:rsidRDefault="00D17B49" w:rsidP="00D17B49">
            <w:pPr>
              <w:rPr>
                <w:sz w:val="28"/>
                <w:szCs w:val="28"/>
              </w:rPr>
            </w:pPr>
          </w:p>
        </w:tc>
      </w:tr>
    </w:tbl>
    <w:p w:rsidR="00D17B49" w:rsidRPr="00D17B49" w:rsidRDefault="00D17B49" w:rsidP="0070741B">
      <w:pPr>
        <w:rPr>
          <w:sz w:val="28"/>
          <w:szCs w:val="28"/>
        </w:rPr>
      </w:pPr>
    </w:p>
    <w:p w:rsidR="00306AC5" w:rsidRPr="00D17B49" w:rsidRDefault="00306AC5" w:rsidP="009A6FC1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D17B49">
        <w:rPr>
          <w:b/>
          <w:sz w:val="28"/>
          <w:szCs w:val="28"/>
        </w:rPr>
        <w:t xml:space="preserve">Порядок </w:t>
      </w:r>
    </w:p>
    <w:p w:rsidR="00306AC5" w:rsidRPr="00D17B49" w:rsidRDefault="009A6FC1" w:rsidP="009A6FC1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D17B49">
        <w:rPr>
          <w:b/>
          <w:sz w:val="28"/>
          <w:szCs w:val="28"/>
        </w:rPr>
        <w:t>предоставления, рассмотрения и оценки предложений заинтересованных лиц для включения дворовой территории в муниципальную программу «Формирование  комфортной городской среды</w:t>
      </w:r>
      <w:r w:rsidR="00D17B49" w:rsidRPr="00D17B49">
        <w:rPr>
          <w:b/>
          <w:sz w:val="28"/>
          <w:szCs w:val="28"/>
        </w:rPr>
        <w:t xml:space="preserve"> населенных пунктов</w:t>
      </w:r>
      <w:r w:rsidRPr="00D17B49">
        <w:rPr>
          <w:b/>
          <w:sz w:val="28"/>
          <w:szCs w:val="28"/>
        </w:rPr>
        <w:t xml:space="preserve"> </w:t>
      </w:r>
      <w:r w:rsidRPr="00D17B49">
        <w:rPr>
          <w:b/>
          <w:bCs/>
          <w:sz w:val="28"/>
          <w:szCs w:val="28"/>
        </w:rPr>
        <w:t>муниципального образования «</w:t>
      </w:r>
      <w:r w:rsidR="00D77F47" w:rsidRPr="00D17B49">
        <w:rPr>
          <w:b/>
          <w:bCs/>
          <w:sz w:val="28"/>
          <w:szCs w:val="28"/>
        </w:rPr>
        <w:t>Первомайское сельское поселение</w:t>
      </w:r>
      <w:r w:rsidRPr="00D17B49">
        <w:rPr>
          <w:b/>
          <w:bCs/>
          <w:sz w:val="28"/>
          <w:szCs w:val="28"/>
        </w:rPr>
        <w:t>»</w:t>
      </w:r>
    </w:p>
    <w:p w:rsidR="009A6FC1" w:rsidRPr="00D17B49" w:rsidRDefault="009A6FC1" w:rsidP="007E6A9D">
      <w:pPr>
        <w:pStyle w:val="ConsPlusNormal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7E6A9D" w:rsidRPr="00D17B49" w:rsidRDefault="007E6A9D" w:rsidP="00D17B49">
      <w:pPr>
        <w:pStyle w:val="ConsPlusNormal"/>
        <w:jc w:val="center"/>
        <w:rPr>
          <w:rFonts w:ascii="Times New Roman" w:hAnsi="Times New Roman" w:cs="Times New Roman"/>
          <w:color w:val="548DD4"/>
          <w:sz w:val="28"/>
          <w:szCs w:val="28"/>
        </w:rPr>
      </w:pPr>
      <w:r w:rsidRPr="00D17B49">
        <w:rPr>
          <w:rFonts w:ascii="Times New Roman" w:hAnsi="Times New Roman" w:cs="Times New Roman"/>
          <w:color w:val="000000"/>
          <w:sz w:val="28"/>
          <w:szCs w:val="28"/>
        </w:rPr>
        <w:t>1. Общие положения</w:t>
      </w:r>
    </w:p>
    <w:p w:rsidR="0092744C" w:rsidRPr="00D17B49" w:rsidRDefault="0092744C" w:rsidP="0092744C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17B49">
        <w:rPr>
          <w:rFonts w:ascii="Times New Roman" w:hAnsi="Times New Roman" w:cs="Times New Roman"/>
          <w:color w:val="000000"/>
          <w:sz w:val="28"/>
          <w:szCs w:val="28"/>
        </w:rPr>
        <w:t xml:space="preserve">1.1. </w:t>
      </w:r>
      <w:r w:rsidRPr="00D17B49">
        <w:rPr>
          <w:rFonts w:ascii="Times New Roman" w:hAnsi="Times New Roman" w:cs="Times New Roman"/>
          <w:sz w:val="28"/>
          <w:szCs w:val="28"/>
        </w:rPr>
        <w:t>Настоящи</w:t>
      </w:r>
      <w:r w:rsidR="00F41E50" w:rsidRPr="00D17B49">
        <w:rPr>
          <w:rFonts w:ascii="Times New Roman" w:hAnsi="Times New Roman" w:cs="Times New Roman"/>
          <w:sz w:val="28"/>
          <w:szCs w:val="28"/>
        </w:rPr>
        <w:t>й</w:t>
      </w:r>
      <w:r w:rsidRPr="00D17B49">
        <w:rPr>
          <w:rFonts w:ascii="Times New Roman" w:hAnsi="Times New Roman" w:cs="Times New Roman"/>
          <w:sz w:val="28"/>
          <w:szCs w:val="28"/>
        </w:rPr>
        <w:t xml:space="preserve"> Порядок определяет механизм отбора дворовых территори</w:t>
      </w:r>
      <w:r w:rsidR="009A6FC1" w:rsidRPr="00D17B49">
        <w:rPr>
          <w:rFonts w:ascii="Times New Roman" w:hAnsi="Times New Roman" w:cs="Times New Roman"/>
          <w:sz w:val="28"/>
          <w:szCs w:val="28"/>
        </w:rPr>
        <w:t>й многоквартирных домов (далее –</w:t>
      </w:r>
      <w:r w:rsidRPr="00D17B49">
        <w:rPr>
          <w:rFonts w:ascii="Times New Roman" w:hAnsi="Times New Roman" w:cs="Times New Roman"/>
          <w:sz w:val="28"/>
          <w:szCs w:val="28"/>
        </w:rPr>
        <w:t xml:space="preserve"> отбор) </w:t>
      </w:r>
      <w:r w:rsidR="00C110DC" w:rsidRPr="00D17B49">
        <w:rPr>
          <w:rFonts w:ascii="Times New Roman" w:hAnsi="Times New Roman" w:cs="Times New Roman"/>
          <w:sz w:val="28"/>
          <w:szCs w:val="28"/>
        </w:rPr>
        <w:t>для включения дворовой территории в муниципальную программу «Формирование  комфортной городской среды</w:t>
      </w:r>
      <w:r w:rsidR="00D17B49" w:rsidRPr="00D17B49">
        <w:rPr>
          <w:rFonts w:ascii="Times New Roman" w:hAnsi="Times New Roman" w:cs="Times New Roman"/>
          <w:sz w:val="28"/>
          <w:szCs w:val="28"/>
        </w:rPr>
        <w:t xml:space="preserve"> населенных пунктов</w:t>
      </w:r>
      <w:r w:rsidR="00C110DC" w:rsidRPr="00D17B49">
        <w:rPr>
          <w:rFonts w:ascii="Times New Roman" w:hAnsi="Times New Roman" w:cs="Times New Roman"/>
          <w:sz w:val="28"/>
          <w:szCs w:val="28"/>
        </w:rPr>
        <w:t xml:space="preserve"> </w:t>
      </w:r>
      <w:r w:rsidR="00D17B49" w:rsidRPr="00D17B49">
        <w:rPr>
          <w:rFonts w:ascii="Times New Roman" w:hAnsi="Times New Roman" w:cs="Times New Roman"/>
          <w:bCs/>
          <w:sz w:val="28"/>
          <w:szCs w:val="28"/>
        </w:rPr>
        <w:t>муниципального образования «Первомайское сельское поселение»</w:t>
      </w:r>
      <w:r w:rsidR="00D17B49">
        <w:rPr>
          <w:rFonts w:ascii="Times New Roman" w:hAnsi="Times New Roman" w:cs="Times New Roman"/>
          <w:sz w:val="28"/>
          <w:szCs w:val="28"/>
        </w:rPr>
        <w:t xml:space="preserve"> </w:t>
      </w:r>
      <w:r w:rsidRPr="00D17B49">
        <w:rPr>
          <w:rFonts w:ascii="Times New Roman" w:hAnsi="Times New Roman" w:cs="Times New Roman"/>
          <w:sz w:val="28"/>
          <w:szCs w:val="28"/>
        </w:rPr>
        <w:t xml:space="preserve">в целях </w:t>
      </w:r>
      <w:r w:rsidR="00C110DC" w:rsidRPr="00D17B49">
        <w:rPr>
          <w:rFonts w:ascii="Times New Roman" w:hAnsi="Times New Roman" w:cs="Times New Roman"/>
          <w:sz w:val="28"/>
          <w:szCs w:val="28"/>
        </w:rPr>
        <w:t xml:space="preserve">повышения уровня </w:t>
      </w:r>
      <w:r w:rsidRPr="00D17B49">
        <w:rPr>
          <w:rFonts w:ascii="Times New Roman" w:hAnsi="Times New Roman" w:cs="Times New Roman"/>
          <w:sz w:val="28"/>
          <w:szCs w:val="28"/>
        </w:rPr>
        <w:t xml:space="preserve">благоустройства дворовых территорий и </w:t>
      </w:r>
      <w:r w:rsidR="00C110DC" w:rsidRPr="00D17B49">
        <w:rPr>
          <w:rFonts w:ascii="Times New Roman" w:hAnsi="Times New Roman" w:cs="Times New Roman"/>
          <w:color w:val="000000"/>
          <w:sz w:val="28"/>
          <w:szCs w:val="28"/>
        </w:rPr>
        <w:t>создания комфортной городской среды</w:t>
      </w:r>
      <w:r w:rsidRPr="00D17B49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BB7514" w:rsidRPr="00D17B49" w:rsidRDefault="0092744C" w:rsidP="00BB7514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17B49">
        <w:rPr>
          <w:rFonts w:ascii="Times New Roman" w:hAnsi="Times New Roman" w:cs="Times New Roman"/>
          <w:color w:val="000000"/>
          <w:sz w:val="28"/>
          <w:szCs w:val="28"/>
        </w:rPr>
        <w:t xml:space="preserve">1.2. Организатором отбора </w:t>
      </w:r>
      <w:r w:rsidR="00BB7514" w:rsidRPr="00D17B49">
        <w:rPr>
          <w:rFonts w:ascii="Times New Roman" w:hAnsi="Times New Roman" w:cs="Times New Roman"/>
          <w:color w:val="000000"/>
          <w:sz w:val="28"/>
          <w:szCs w:val="28"/>
        </w:rPr>
        <w:t xml:space="preserve">является </w:t>
      </w:r>
      <w:r w:rsidR="00680FC8" w:rsidRPr="00D17B49">
        <w:rPr>
          <w:rFonts w:ascii="Times New Roman" w:hAnsi="Times New Roman" w:cs="Times New Roman"/>
          <w:color w:val="000000"/>
          <w:sz w:val="28"/>
          <w:szCs w:val="28"/>
        </w:rPr>
        <w:t>администрация муниципального образования «</w:t>
      </w:r>
      <w:r w:rsidR="00D77F47" w:rsidRPr="00D17B49">
        <w:rPr>
          <w:rFonts w:ascii="Times New Roman" w:hAnsi="Times New Roman" w:cs="Times New Roman"/>
          <w:bCs/>
          <w:sz w:val="28"/>
          <w:szCs w:val="28"/>
        </w:rPr>
        <w:t>Первомайское сельское поселение</w:t>
      </w:r>
      <w:r w:rsidR="00680FC8" w:rsidRPr="00D17B49">
        <w:rPr>
          <w:rFonts w:ascii="Times New Roman" w:hAnsi="Times New Roman" w:cs="Times New Roman"/>
          <w:color w:val="000000"/>
          <w:sz w:val="28"/>
          <w:szCs w:val="28"/>
        </w:rPr>
        <w:t xml:space="preserve">» </w:t>
      </w:r>
      <w:r w:rsidR="00BB7514" w:rsidRPr="00D17B49">
        <w:rPr>
          <w:rFonts w:ascii="Times New Roman" w:hAnsi="Times New Roman" w:cs="Times New Roman"/>
          <w:color w:val="000000"/>
          <w:sz w:val="28"/>
          <w:szCs w:val="28"/>
        </w:rPr>
        <w:t>(далее – организатор отбора).</w:t>
      </w:r>
    </w:p>
    <w:p w:rsidR="0092744C" w:rsidRPr="00D17B49" w:rsidRDefault="0092744C" w:rsidP="0092744C">
      <w:pPr>
        <w:pStyle w:val="ConsPlusNormal"/>
        <w:ind w:firstLine="540"/>
        <w:rPr>
          <w:rFonts w:ascii="Times New Roman" w:hAnsi="Times New Roman" w:cs="Times New Roman"/>
          <w:color w:val="000000"/>
          <w:sz w:val="28"/>
          <w:szCs w:val="28"/>
        </w:rPr>
      </w:pPr>
      <w:r w:rsidRPr="00D17B49">
        <w:rPr>
          <w:rFonts w:ascii="Times New Roman" w:hAnsi="Times New Roman" w:cs="Times New Roman"/>
          <w:color w:val="000000"/>
          <w:sz w:val="28"/>
          <w:szCs w:val="28"/>
        </w:rPr>
        <w:t>1.3. К обязанностям организатора отбора относятся:</w:t>
      </w:r>
    </w:p>
    <w:p w:rsidR="00BB7514" w:rsidRPr="00D17B49" w:rsidRDefault="0092744C" w:rsidP="00BB7514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17B49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C110DC" w:rsidRPr="00D17B49">
        <w:rPr>
          <w:rFonts w:ascii="Times New Roman" w:hAnsi="Times New Roman" w:cs="Times New Roman"/>
          <w:color w:val="000000"/>
          <w:sz w:val="28"/>
          <w:szCs w:val="28"/>
        </w:rPr>
        <w:t>) </w:t>
      </w:r>
      <w:r w:rsidRPr="00D17B49">
        <w:rPr>
          <w:rFonts w:ascii="Times New Roman" w:hAnsi="Times New Roman" w:cs="Times New Roman"/>
          <w:color w:val="000000"/>
          <w:sz w:val="28"/>
          <w:szCs w:val="28"/>
        </w:rPr>
        <w:t xml:space="preserve">опубликование на официальном сайте </w:t>
      </w:r>
      <w:r w:rsidR="00396561" w:rsidRPr="00D17B49">
        <w:rPr>
          <w:rFonts w:ascii="Times New Roman" w:hAnsi="Times New Roman" w:cs="Times New Roman"/>
          <w:color w:val="000000"/>
          <w:sz w:val="28"/>
          <w:szCs w:val="28"/>
        </w:rPr>
        <w:t>муниципального образования</w:t>
      </w:r>
      <w:r w:rsidR="00BB7514" w:rsidRPr="00D17B49">
        <w:rPr>
          <w:rFonts w:ascii="Times New Roman" w:hAnsi="Times New Roman" w:cs="Times New Roman"/>
          <w:color w:val="000000"/>
          <w:sz w:val="28"/>
          <w:szCs w:val="28"/>
        </w:rPr>
        <w:t>, а также в средствах массовой информации за 5 календарных дней до начала приема заявок на участие в отборе следующей информации:</w:t>
      </w:r>
    </w:p>
    <w:p w:rsidR="0092744C" w:rsidRPr="00D17B49" w:rsidRDefault="0092744C" w:rsidP="0092744C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17B49">
        <w:rPr>
          <w:rFonts w:ascii="Times New Roman" w:hAnsi="Times New Roman" w:cs="Times New Roman"/>
          <w:color w:val="000000"/>
          <w:sz w:val="28"/>
          <w:szCs w:val="28"/>
        </w:rPr>
        <w:t>а) сроки проведения отбора заявок;</w:t>
      </w:r>
    </w:p>
    <w:p w:rsidR="0092744C" w:rsidRPr="00D17B49" w:rsidRDefault="0092744C" w:rsidP="0092744C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17B49">
        <w:rPr>
          <w:rFonts w:ascii="Times New Roman" w:hAnsi="Times New Roman" w:cs="Times New Roman"/>
          <w:color w:val="000000"/>
          <w:sz w:val="28"/>
          <w:szCs w:val="28"/>
        </w:rPr>
        <w:t>б) ответственные лица за проведение отбора заявок;</w:t>
      </w:r>
    </w:p>
    <w:p w:rsidR="0092744C" w:rsidRPr="00D17B49" w:rsidRDefault="0092744C" w:rsidP="0092744C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17B49">
        <w:rPr>
          <w:rFonts w:ascii="Times New Roman" w:hAnsi="Times New Roman" w:cs="Times New Roman"/>
          <w:color w:val="000000"/>
          <w:sz w:val="28"/>
          <w:szCs w:val="28"/>
        </w:rPr>
        <w:t xml:space="preserve">в) время и место приема заявок на участие в отборе, </w:t>
      </w:r>
    </w:p>
    <w:p w:rsidR="0092744C" w:rsidRPr="00D17B49" w:rsidRDefault="0092744C" w:rsidP="0092744C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17B49">
        <w:rPr>
          <w:rFonts w:ascii="Times New Roman" w:hAnsi="Times New Roman" w:cs="Times New Roman"/>
          <w:color w:val="000000"/>
          <w:sz w:val="28"/>
          <w:szCs w:val="28"/>
        </w:rPr>
        <w:t>2) организация приема заявок;</w:t>
      </w:r>
    </w:p>
    <w:p w:rsidR="0092744C" w:rsidRPr="00D17B49" w:rsidRDefault="0092744C" w:rsidP="0092744C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17B49">
        <w:rPr>
          <w:rFonts w:ascii="Times New Roman" w:hAnsi="Times New Roman" w:cs="Times New Roman"/>
          <w:color w:val="000000"/>
          <w:sz w:val="28"/>
          <w:szCs w:val="28"/>
        </w:rPr>
        <w:t>3) оказание консультационно-методической помощи участникам отбора;</w:t>
      </w:r>
    </w:p>
    <w:p w:rsidR="0092744C" w:rsidRPr="00D17B49" w:rsidRDefault="00C110DC" w:rsidP="0092744C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17B49">
        <w:rPr>
          <w:rFonts w:ascii="Times New Roman" w:hAnsi="Times New Roman" w:cs="Times New Roman"/>
          <w:color w:val="000000"/>
          <w:sz w:val="28"/>
          <w:szCs w:val="28"/>
        </w:rPr>
        <w:t>4) </w:t>
      </w:r>
      <w:r w:rsidR="0092744C" w:rsidRPr="00D17B49">
        <w:rPr>
          <w:rFonts w:ascii="Times New Roman" w:hAnsi="Times New Roman" w:cs="Times New Roman"/>
          <w:color w:val="000000"/>
          <w:sz w:val="28"/>
          <w:szCs w:val="28"/>
        </w:rPr>
        <w:t>организация работы Комиссии, сформированной в соответствии с Положением;</w:t>
      </w:r>
    </w:p>
    <w:p w:rsidR="0092744C" w:rsidRPr="00D17B49" w:rsidRDefault="00C110DC" w:rsidP="0092744C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17B49">
        <w:rPr>
          <w:rFonts w:ascii="Times New Roman" w:hAnsi="Times New Roman" w:cs="Times New Roman"/>
          <w:color w:val="000000"/>
          <w:sz w:val="28"/>
          <w:szCs w:val="28"/>
        </w:rPr>
        <w:t>5) </w:t>
      </w:r>
      <w:r w:rsidR="0092744C" w:rsidRPr="00D17B49">
        <w:rPr>
          <w:rFonts w:ascii="Times New Roman" w:hAnsi="Times New Roman" w:cs="Times New Roman"/>
          <w:color w:val="000000"/>
          <w:sz w:val="28"/>
          <w:szCs w:val="28"/>
        </w:rPr>
        <w:t>опубликование результатов отбора на официальном сайте муниципального образования, размещенном в информационно-телекоммуникационной сети «Интернет», а также в средствах массовой информации.</w:t>
      </w:r>
    </w:p>
    <w:p w:rsidR="0092744C" w:rsidRPr="00D17B49" w:rsidRDefault="0092744C" w:rsidP="0092744C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92744C" w:rsidRPr="00D17B49" w:rsidRDefault="0092744C" w:rsidP="00D17B49">
      <w:pPr>
        <w:autoSpaceDE w:val="0"/>
        <w:autoSpaceDN w:val="0"/>
        <w:adjustRightInd w:val="0"/>
        <w:jc w:val="center"/>
        <w:outlineLvl w:val="0"/>
        <w:rPr>
          <w:bCs/>
          <w:sz w:val="28"/>
          <w:szCs w:val="28"/>
        </w:rPr>
      </w:pPr>
      <w:bookmarkStart w:id="0" w:name="Par0"/>
      <w:bookmarkEnd w:id="0"/>
      <w:r w:rsidRPr="00D17B49">
        <w:rPr>
          <w:bCs/>
          <w:sz w:val="28"/>
          <w:szCs w:val="28"/>
        </w:rPr>
        <w:t>2. Условия включения дворовых территорий в</w:t>
      </w:r>
      <w:r w:rsidR="00F71CD8" w:rsidRPr="00D17B49">
        <w:rPr>
          <w:bCs/>
          <w:sz w:val="28"/>
          <w:szCs w:val="28"/>
        </w:rPr>
        <w:t xml:space="preserve"> </w:t>
      </w:r>
      <w:r w:rsidR="00CF530A" w:rsidRPr="00D17B49">
        <w:rPr>
          <w:sz w:val="28"/>
          <w:szCs w:val="28"/>
        </w:rPr>
        <w:t>муниципальную программу «Формирование  комфортной городской среды</w:t>
      </w:r>
      <w:r w:rsidR="00D17B49" w:rsidRPr="00D17B49">
        <w:rPr>
          <w:sz w:val="28"/>
          <w:szCs w:val="28"/>
        </w:rPr>
        <w:t xml:space="preserve"> населенных пунктов </w:t>
      </w:r>
      <w:r w:rsidR="00D17B49" w:rsidRPr="00D17B49">
        <w:rPr>
          <w:bCs/>
          <w:sz w:val="28"/>
          <w:szCs w:val="28"/>
        </w:rPr>
        <w:t>муниципального образования «Первомайское сельское поселение»</w:t>
      </w:r>
    </w:p>
    <w:p w:rsidR="0092744C" w:rsidRPr="00D17B49" w:rsidRDefault="0092744C" w:rsidP="0092744C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D17B49">
        <w:rPr>
          <w:bCs/>
          <w:sz w:val="28"/>
          <w:szCs w:val="28"/>
        </w:rPr>
        <w:t xml:space="preserve">2.1. В </w:t>
      </w:r>
      <w:r w:rsidR="00F41E50" w:rsidRPr="00D17B49">
        <w:rPr>
          <w:sz w:val="28"/>
          <w:szCs w:val="28"/>
        </w:rPr>
        <w:t>программу</w:t>
      </w:r>
      <w:r w:rsidR="00680FC8" w:rsidRPr="00D17B49">
        <w:rPr>
          <w:sz w:val="28"/>
          <w:szCs w:val="28"/>
        </w:rPr>
        <w:t xml:space="preserve"> </w:t>
      </w:r>
      <w:r w:rsidR="00CF530A" w:rsidRPr="00D17B49">
        <w:rPr>
          <w:sz w:val="28"/>
          <w:szCs w:val="28"/>
        </w:rPr>
        <w:t>«Формирование  комфортной городской среды</w:t>
      </w:r>
      <w:r w:rsidR="00D17B49" w:rsidRPr="00D17B49">
        <w:rPr>
          <w:sz w:val="28"/>
          <w:szCs w:val="28"/>
        </w:rPr>
        <w:t xml:space="preserve"> населенных пунктов</w:t>
      </w:r>
      <w:r w:rsidR="00680FC8" w:rsidRPr="00D17B49">
        <w:rPr>
          <w:sz w:val="28"/>
          <w:szCs w:val="28"/>
        </w:rPr>
        <w:t xml:space="preserve"> </w:t>
      </w:r>
      <w:r w:rsidR="00F41E50" w:rsidRPr="00D17B49">
        <w:rPr>
          <w:bCs/>
          <w:sz w:val="28"/>
          <w:szCs w:val="28"/>
        </w:rPr>
        <w:t>муниципального образовани</w:t>
      </w:r>
      <w:r w:rsidR="00934ACC" w:rsidRPr="00D17B49">
        <w:rPr>
          <w:bCs/>
          <w:sz w:val="28"/>
          <w:szCs w:val="28"/>
        </w:rPr>
        <w:t>я</w:t>
      </w:r>
      <w:r w:rsidR="00F41E50" w:rsidRPr="00D17B49">
        <w:rPr>
          <w:bCs/>
          <w:sz w:val="28"/>
          <w:szCs w:val="28"/>
        </w:rPr>
        <w:t xml:space="preserve"> </w:t>
      </w:r>
      <w:r w:rsidR="00680FC8" w:rsidRPr="00D17B49">
        <w:rPr>
          <w:bCs/>
          <w:sz w:val="28"/>
          <w:szCs w:val="28"/>
        </w:rPr>
        <w:t>«</w:t>
      </w:r>
      <w:r w:rsidR="00D77F47" w:rsidRPr="00D17B49">
        <w:rPr>
          <w:bCs/>
          <w:sz w:val="28"/>
          <w:szCs w:val="28"/>
        </w:rPr>
        <w:t>Первомайское сельское поселение</w:t>
      </w:r>
      <w:r w:rsidR="00F41E50" w:rsidRPr="00D17B49">
        <w:rPr>
          <w:bCs/>
          <w:sz w:val="28"/>
          <w:szCs w:val="28"/>
        </w:rPr>
        <w:t xml:space="preserve">» </w:t>
      </w:r>
      <w:r w:rsidRPr="00D17B49">
        <w:rPr>
          <w:bCs/>
          <w:sz w:val="28"/>
          <w:szCs w:val="28"/>
        </w:rPr>
        <w:t>могут быть включены дворовые территории при соблюдении следующих условий:</w:t>
      </w:r>
    </w:p>
    <w:p w:rsidR="0092744C" w:rsidRPr="00D17B49" w:rsidRDefault="0092744C" w:rsidP="0092744C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bookmarkStart w:id="1" w:name="Par3"/>
      <w:bookmarkEnd w:id="1"/>
      <w:r w:rsidRPr="00D17B49">
        <w:rPr>
          <w:bCs/>
          <w:sz w:val="28"/>
          <w:szCs w:val="28"/>
        </w:rPr>
        <w:t>1) Общим собранием собственников помещений в многоквартирных домах принято решение по следующим вопросам:</w:t>
      </w:r>
    </w:p>
    <w:p w:rsidR="00E52691" w:rsidRPr="00D17B49" w:rsidRDefault="0092744C" w:rsidP="00E52691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D17B49">
        <w:rPr>
          <w:sz w:val="28"/>
          <w:szCs w:val="28"/>
        </w:rPr>
        <w:lastRenderedPageBreak/>
        <w:t xml:space="preserve">а) об обращении с </w:t>
      </w:r>
      <w:proofErr w:type="gramStart"/>
      <w:r w:rsidRPr="00D17B49">
        <w:rPr>
          <w:sz w:val="28"/>
          <w:szCs w:val="28"/>
        </w:rPr>
        <w:t>предложением</w:t>
      </w:r>
      <w:proofErr w:type="gramEnd"/>
      <w:r w:rsidRPr="00D17B49">
        <w:rPr>
          <w:sz w:val="28"/>
          <w:szCs w:val="28"/>
        </w:rPr>
        <w:t xml:space="preserve"> </w:t>
      </w:r>
      <w:r w:rsidR="00EA60B5" w:rsidRPr="00D17B49">
        <w:rPr>
          <w:sz w:val="28"/>
          <w:szCs w:val="28"/>
        </w:rPr>
        <w:t>о включении</w:t>
      </w:r>
      <w:r w:rsidRPr="00D17B49">
        <w:rPr>
          <w:sz w:val="28"/>
          <w:szCs w:val="28"/>
        </w:rPr>
        <w:t xml:space="preserve"> дворовой территории многоквартирного дома в </w:t>
      </w:r>
      <w:r w:rsidR="00EA60B5" w:rsidRPr="00D17B49">
        <w:rPr>
          <w:sz w:val="28"/>
          <w:szCs w:val="28"/>
        </w:rPr>
        <w:t xml:space="preserve">муниципальную </w:t>
      </w:r>
      <w:r w:rsidR="00680FC8" w:rsidRPr="00D17B49">
        <w:rPr>
          <w:sz w:val="28"/>
          <w:szCs w:val="28"/>
        </w:rPr>
        <w:t>программу «</w:t>
      </w:r>
      <w:r w:rsidR="00CF530A" w:rsidRPr="00D17B49">
        <w:rPr>
          <w:sz w:val="28"/>
          <w:szCs w:val="28"/>
        </w:rPr>
        <w:t>Формирование  комфортной городской среды</w:t>
      </w:r>
      <w:r w:rsidR="00D17B49" w:rsidRPr="00D17B49">
        <w:rPr>
          <w:sz w:val="28"/>
          <w:szCs w:val="28"/>
        </w:rPr>
        <w:t xml:space="preserve"> населенных пунктов</w:t>
      </w:r>
      <w:r w:rsidR="00F41E50" w:rsidRPr="00D17B49">
        <w:rPr>
          <w:sz w:val="28"/>
          <w:szCs w:val="28"/>
        </w:rPr>
        <w:t xml:space="preserve"> </w:t>
      </w:r>
      <w:r w:rsidR="00F41E50" w:rsidRPr="00D17B49">
        <w:rPr>
          <w:bCs/>
          <w:sz w:val="28"/>
          <w:szCs w:val="28"/>
        </w:rPr>
        <w:t>муниципального образовани</w:t>
      </w:r>
      <w:r w:rsidR="00934ACC" w:rsidRPr="00D17B49">
        <w:rPr>
          <w:bCs/>
          <w:sz w:val="28"/>
          <w:szCs w:val="28"/>
        </w:rPr>
        <w:t>я</w:t>
      </w:r>
      <w:r w:rsidR="00F41E50" w:rsidRPr="00D17B49">
        <w:rPr>
          <w:bCs/>
          <w:sz w:val="28"/>
          <w:szCs w:val="28"/>
        </w:rPr>
        <w:t xml:space="preserve"> </w:t>
      </w:r>
      <w:r w:rsidR="00680FC8" w:rsidRPr="00D17B49">
        <w:rPr>
          <w:bCs/>
          <w:sz w:val="28"/>
          <w:szCs w:val="28"/>
        </w:rPr>
        <w:t>«</w:t>
      </w:r>
      <w:r w:rsidR="00D77F47" w:rsidRPr="00D17B49">
        <w:rPr>
          <w:bCs/>
          <w:sz w:val="28"/>
          <w:szCs w:val="28"/>
        </w:rPr>
        <w:t>Первомайское сельское поселение</w:t>
      </w:r>
      <w:r w:rsidR="00F41E50" w:rsidRPr="00D17B49">
        <w:rPr>
          <w:bCs/>
          <w:sz w:val="28"/>
          <w:szCs w:val="28"/>
        </w:rPr>
        <w:t>»</w:t>
      </w:r>
      <w:r w:rsidRPr="00D17B49">
        <w:rPr>
          <w:sz w:val="28"/>
          <w:szCs w:val="28"/>
        </w:rPr>
        <w:t>;</w:t>
      </w:r>
      <w:r w:rsidR="00E52691" w:rsidRPr="00D17B49">
        <w:rPr>
          <w:bCs/>
          <w:sz w:val="28"/>
          <w:szCs w:val="28"/>
        </w:rPr>
        <w:t xml:space="preserve"> </w:t>
      </w:r>
    </w:p>
    <w:p w:rsidR="00E52691" w:rsidRPr="00D17B49" w:rsidRDefault="00E52691" w:rsidP="00E52691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D17B49">
        <w:rPr>
          <w:bCs/>
          <w:sz w:val="28"/>
          <w:szCs w:val="28"/>
        </w:rPr>
        <w:t>б) об определении лица, уполномоченного на подачу предложений, представляющего интересы собственников при подаче предложений и реализации подпрограммы;</w:t>
      </w:r>
    </w:p>
    <w:p w:rsidR="00E52691" w:rsidRPr="00D17B49" w:rsidRDefault="00E52691" w:rsidP="00E52691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D17B49">
        <w:rPr>
          <w:bCs/>
          <w:sz w:val="28"/>
          <w:szCs w:val="28"/>
        </w:rPr>
        <w:t>в) об определении уполномоченных лиц из числа собственников помещений для участия в обследовании дворовой территории, приемке выполненных работ по благоустройству дворовой территории многоквартирного дома, в том числе подписании соответствующих актов приемки выполненных работ.</w:t>
      </w:r>
    </w:p>
    <w:p w:rsidR="0092744C" w:rsidRPr="00D17B49" w:rsidRDefault="00E52691" w:rsidP="0092744C">
      <w:pPr>
        <w:pStyle w:val="a4"/>
        <w:autoSpaceDE w:val="0"/>
        <w:autoSpaceDN w:val="0"/>
        <w:adjustRightInd w:val="0"/>
        <w:spacing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17B49">
        <w:rPr>
          <w:rFonts w:ascii="Times New Roman" w:hAnsi="Times New Roman"/>
          <w:sz w:val="28"/>
          <w:szCs w:val="28"/>
        </w:rPr>
        <w:t>2</w:t>
      </w:r>
      <w:r w:rsidR="0092744C" w:rsidRPr="00D17B49">
        <w:rPr>
          <w:rFonts w:ascii="Times New Roman" w:hAnsi="Times New Roman"/>
          <w:sz w:val="28"/>
          <w:szCs w:val="28"/>
        </w:rPr>
        <w:t>) </w:t>
      </w:r>
      <w:r w:rsidR="00EA60B5" w:rsidRPr="00D17B49">
        <w:rPr>
          <w:rFonts w:ascii="Times New Roman" w:hAnsi="Times New Roman"/>
          <w:sz w:val="28"/>
          <w:szCs w:val="28"/>
        </w:rPr>
        <w:t>завершение</w:t>
      </w:r>
      <w:r w:rsidR="0092744C" w:rsidRPr="00D17B49">
        <w:rPr>
          <w:rFonts w:ascii="Times New Roman" w:hAnsi="Times New Roman"/>
          <w:sz w:val="28"/>
          <w:szCs w:val="28"/>
        </w:rPr>
        <w:t xml:space="preserve"> в </w:t>
      </w:r>
      <w:r w:rsidR="00EA60B5" w:rsidRPr="00D17B49">
        <w:rPr>
          <w:rFonts w:ascii="Times New Roman" w:hAnsi="Times New Roman"/>
          <w:sz w:val="28"/>
          <w:szCs w:val="28"/>
        </w:rPr>
        <w:t xml:space="preserve">текущем </w:t>
      </w:r>
      <w:r w:rsidR="00EA75BF" w:rsidRPr="00D17B49">
        <w:rPr>
          <w:rFonts w:ascii="Times New Roman" w:hAnsi="Times New Roman"/>
          <w:sz w:val="28"/>
          <w:szCs w:val="28"/>
        </w:rPr>
        <w:t xml:space="preserve">финансовом </w:t>
      </w:r>
      <w:r w:rsidR="0092744C" w:rsidRPr="00D17B49">
        <w:rPr>
          <w:rFonts w:ascii="Times New Roman" w:hAnsi="Times New Roman"/>
          <w:sz w:val="28"/>
          <w:szCs w:val="28"/>
        </w:rPr>
        <w:t>году работ по благоустройству дворов</w:t>
      </w:r>
      <w:r w:rsidR="00EA60B5" w:rsidRPr="00D17B49">
        <w:rPr>
          <w:rFonts w:ascii="Times New Roman" w:hAnsi="Times New Roman"/>
          <w:sz w:val="28"/>
          <w:szCs w:val="28"/>
        </w:rPr>
        <w:t>ых</w:t>
      </w:r>
      <w:r w:rsidR="0092744C" w:rsidRPr="00D17B49">
        <w:rPr>
          <w:rFonts w:ascii="Times New Roman" w:hAnsi="Times New Roman"/>
          <w:sz w:val="28"/>
          <w:szCs w:val="28"/>
        </w:rPr>
        <w:t xml:space="preserve"> территори</w:t>
      </w:r>
      <w:r w:rsidR="00EA60B5" w:rsidRPr="00D17B49">
        <w:rPr>
          <w:rFonts w:ascii="Times New Roman" w:hAnsi="Times New Roman"/>
          <w:sz w:val="28"/>
          <w:szCs w:val="28"/>
        </w:rPr>
        <w:t>й</w:t>
      </w:r>
      <w:r w:rsidR="0092744C" w:rsidRPr="00D17B49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92744C" w:rsidRPr="00D17B49">
        <w:rPr>
          <w:rFonts w:ascii="Times New Roman" w:hAnsi="Times New Roman"/>
          <w:sz w:val="28"/>
          <w:szCs w:val="28"/>
        </w:rPr>
        <w:t>софинансируемых</w:t>
      </w:r>
      <w:proofErr w:type="spellEnd"/>
      <w:r w:rsidR="0092744C" w:rsidRPr="00D17B49">
        <w:rPr>
          <w:rFonts w:ascii="Times New Roman" w:hAnsi="Times New Roman"/>
          <w:sz w:val="28"/>
          <w:szCs w:val="28"/>
        </w:rPr>
        <w:t xml:space="preserve"> за счет субсидии из </w:t>
      </w:r>
      <w:r w:rsidR="00680FC8" w:rsidRPr="00D17B49">
        <w:rPr>
          <w:rFonts w:ascii="Times New Roman" w:hAnsi="Times New Roman"/>
          <w:sz w:val="28"/>
          <w:szCs w:val="28"/>
        </w:rPr>
        <w:t>областного</w:t>
      </w:r>
      <w:r w:rsidR="0092744C" w:rsidRPr="00D17B49">
        <w:rPr>
          <w:rFonts w:ascii="Times New Roman" w:hAnsi="Times New Roman"/>
          <w:sz w:val="28"/>
          <w:szCs w:val="28"/>
        </w:rPr>
        <w:t xml:space="preserve"> бюджета</w:t>
      </w:r>
      <w:r w:rsidR="00EA60B5" w:rsidRPr="00D17B49">
        <w:rPr>
          <w:rFonts w:ascii="Times New Roman" w:hAnsi="Times New Roman"/>
          <w:sz w:val="28"/>
          <w:szCs w:val="28"/>
        </w:rPr>
        <w:t>,</w:t>
      </w:r>
      <w:r w:rsidR="0092744C" w:rsidRPr="00D17B49">
        <w:rPr>
          <w:rFonts w:ascii="Times New Roman" w:hAnsi="Times New Roman"/>
          <w:sz w:val="28"/>
          <w:szCs w:val="28"/>
        </w:rPr>
        <w:t xml:space="preserve"> исходя из минимального </w:t>
      </w:r>
      <w:r w:rsidR="00EA60B5" w:rsidRPr="00D17B49">
        <w:rPr>
          <w:rFonts w:ascii="Times New Roman" w:hAnsi="Times New Roman"/>
          <w:sz w:val="28"/>
          <w:szCs w:val="28"/>
        </w:rPr>
        <w:t>и/</w:t>
      </w:r>
      <w:r w:rsidR="0092744C" w:rsidRPr="00D17B49">
        <w:rPr>
          <w:rFonts w:ascii="Times New Roman" w:hAnsi="Times New Roman"/>
          <w:sz w:val="28"/>
          <w:szCs w:val="28"/>
        </w:rPr>
        <w:t>или дополнительного перечня.</w:t>
      </w:r>
    </w:p>
    <w:p w:rsidR="00E52691" w:rsidRPr="00D17B49" w:rsidRDefault="00E52691" w:rsidP="0092744C">
      <w:pPr>
        <w:pStyle w:val="a4"/>
        <w:autoSpaceDE w:val="0"/>
        <w:autoSpaceDN w:val="0"/>
        <w:adjustRightInd w:val="0"/>
        <w:spacing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D17B49">
        <w:rPr>
          <w:rFonts w:ascii="Times New Roman" w:hAnsi="Times New Roman"/>
          <w:sz w:val="28"/>
          <w:szCs w:val="28"/>
        </w:rPr>
        <w:t>Минимальный перечень работ и дополнительный перечень работ по благоустройству дворовых территорий, а также нормативная (предельная) стоимость (единичные расценки) работ по благоустройству дворовых территорий, входящих в минимальный и дополнительный перечни утверждается нормативным правовым актом администрации муниципального образования «</w:t>
      </w:r>
      <w:r w:rsidR="00D77F47" w:rsidRPr="00D17B49">
        <w:rPr>
          <w:rFonts w:ascii="Times New Roman" w:hAnsi="Times New Roman"/>
          <w:bCs/>
          <w:sz w:val="28"/>
          <w:szCs w:val="28"/>
        </w:rPr>
        <w:t>Первомайское сельское поселение</w:t>
      </w:r>
      <w:r w:rsidRPr="00D17B49">
        <w:rPr>
          <w:rFonts w:ascii="Times New Roman" w:hAnsi="Times New Roman"/>
          <w:sz w:val="28"/>
          <w:szCs w:val="28"/>
        </w:rPr>
        <w:t>» в соответствии с нормативным правовым актом отраслевого органа исполнительной власти Ленинградской области ответственного за реализацию приоритетного проекта «Формирование комфортной городской среды»;</w:t>
      </w:r>
      <w:proofErr w:type="gramEnd"/>
    </w:p>
    <w:p w:rsidR="0092744C" w:rsidRPr="00D17B49" w:rsidRDefault="00E52691" w:rsidP="0092744C">
      <w:pPr>
        <w:pStyle w:val="a4"/>
        <w:autoSpaceDE w:val="0"/>
        <w:autoSpaceDN w:val="0"/>
        <w:adjustRightInd w:val="0"/>
        <w:spacing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17B49">
        <w:rPr>
          <w:rFonts w:ascii="Times New Roman" w:hAnsi="Times New Roman"/>
          <w:sz w:val="28"/>
          <w:szCs w:val="28"/>
        </w:rPr>
        <w:t>3</w:t>
      </w:r>
      <w:r w:rsidR="0092744C" w:rsidRPr="00D17B49">
        <w:rPr>
          <w:rFonts w:ascii="Times New Roman" w:hAnsi="Times New Roman"/>
          <w:sz w:val="28"/>
          <w:szCs w:val="28"/>
        </w:rPr>
        <w:t xml:space="preserve">) обеспечение </w:t>
      </w:r>
      <w:r w:rsidR="00680FC8" w:rsidRPr="00D17B49">
        <w:rPr>
          <w:rFonts w:ascii="Times New Roman" w:hAnsi="Times New Roman"/>
          <w:sz w:val="28"/>
          <w:szCs w:val="28"/>
        </w:rPr>
        <w:t>участия</w:t>
      </w:r>
      <w:r w:rsidR="0092744C" w:rsidRPr="00D17B49">
        <w:rPr>
          <w:rFonts w:ascii="Times New Roman" w:hAnsi="Times New Roman"/>
          <w:sz w:val="28"/>
          <w:szCs w:val="28"/>
        </w:rPr>
        <w:t xml:space="preserve"> заинтересованных лиц при выполнени</w:t>
      </w:r>
      <w:r w:rsidR="00EA60B5" w:rsidRPr="00D17B49">
        <w:rPr>
          <w:rFonts w:ascii="Times New Roman" w:hAnsi="Times New Roman"/>
          <w:sz w:val="28"/>
          <w:szCs w:val="28"/>
        </w:rPr>
        <w:t xml:space="preserve">и работ по благоустройству дворовых территорий по дополнительному перечню в форме </w:t>
      </w:r>
      <w:r w:rsidR="00EA75BF" w:rsidRPr="00D17B49">
        <w:rPr>
          <w:rFonts w:ascii="Times New Roman" w:hAnsi="Times New Roman"/>
          <w:sz w:val="28"/>
          <w:szCs w:val="28"/>
        </w:rPr>
        <w:t xml:space="preserve">привлечения </w:t>
      </w:r>
      <w:r w:rsidR="006F4342" w:rsidRPr="00D17B49">
        <w:rPr>
          <w:rFonts w:ascii="Times New Roman" w:hAnsi="Times New Roman"/>
          <w:sz w:val="28"/>
          <w:szCs w:val="28"/>
        </w:rPr>
        <w:t xml:space="preserve">заинтересованных лиц </w:t>
      </w:r>
      <w:r w:rsidR="00EA75BF" w:rsidRPr="00D17B49">
        <w:rPr>
          <w:rFonts w:ascii="Times New Roman" w:hAnsi="Times New Roman"/>
          <w:sz w:val="28"/>
          <w:szCs w:val="28"/>
        </w:rPr>
        <w:t>к проведению</w:t>
      </w:r>
      <w:r w:rsidR="00EA60B5" w:rsidRPr="00D17B49">
        <w:rPr>
          <w:rFonts w:ascii="Times New Roman" w:hAnsi="Times New Roman"/>
          <w:sz w:val="28"/>
          <w:szCs w:val="28"/>
        </w:rPr>
        <w:t xml:space="preserve"> </w:t>
      </w:r>
      <w:r w:rsidR="00EA75BF" w:rsidRPr="00D17B49">
        <w:rPr>
          <w:rFonts w:ascii="Times New Roman" w:hAnsi="Times New Roman"/>
          <w:sz w:val="28"/>
          <w:szCs w:val="28"/>
        </w:rPr>
        <w:t xml:space="preserve">демонтажных и общестроительных работ, не требующих специализированных навыков, </w:t>
      </w:r>
      <w:r w:rsidR="00EA60B5" w:rsidRPr="00D17B49">
        <w:rPr>
          <w:rFonts w:ascii="Times New Roman" w:hAnsi="Times New Roman"/>
          <w:sz w:val="28"/>
          <w:szCs w:val="28"/>
        </w:rPr>
        <w:t xml:space="preserve">уборке </w:t>
      </w:r>
      <w:r w:rsidR="00EA75BF" w:rsidRPr="00D17B49">
        <w:rPr>
          <w:rFonts w:ascii="Times New Roman" w:hAnsi="Times New Roman"/>
          <w:sz w:val="28"/>
          <w:szCs w:val="28"/>
        </w:rPr>
        <w:t xml:space="preserve">территории </w:t>
      </w:r>
      <w:r w:rsidR="00EA60B5" w:rsidRPr="00D17B49">
        <w:rPr>
          <w:rFonts w:ascii="Times New Roman" w:hAnsi="Times New Roman"/>
          <w:sz w:val="28"/>
          <w:szCs w:val="28"/>
        </w:rPr>
        <w:t>после заверш</w:t>
      </w:r>
      <w:r w:rsidR="00EA75BF" w:rsidRPr="00D17B49">
        <w:rPr>
          <w:rFonts w:ascii="Times New Roman" w:hAnsi="Times New Roman"/>
          <w:sz w:val="28"/>
          <w:szCs w:val="28"/>
        </w:rPr>
        <w:t>ения работ.</w:t>
      </w:r>
    </w:p>
    <w:p w:rsidR="007E6A9D" w:rsidRPr="00D17B49" w:rsidRDefault="007E6A9D" w:rsidP="007E6A9D">
      <w:pPr>
        <w:pStyle w:val="a4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D17B49">
        <w:rPr>
          <w:rFonts w:ascii="Times New Roman" w:hAnsi="Times New Roman"/>
          <w:sz w:val="28"/>
          <w:szCs w:val="28"/>
        </w:rPr>
        <w:t xml:space="preserve">В случае выполнения работ по строительству и капитальному ремонту объектов благоустройства </w:t>
      </w:r>
      <w:r w:rsidR="00CF1254" w:rsidRPr="00D17B49">
        <w:rPr>
          <w:rFonts w:ascii="Times New Roman" w:hAnsi="Times New Roman"/>
          <w:sz w:val="28"/>
          <w:szCs w:val="28"/>
        </w:rPr>
        <w:t>дворовых территорий (по минимальному и (или) дополнительному перечням)</w:t>
      </w:r>
      <w:r w:rsidR="00CF6F41" w:rsidRPr="00D17B49">
        <w:rPr>
          <w:rFonts w:ascii="Times New Roman" w:hAnsi="Times New Roman"/>
          <w:sz w:val="28"/>
          <w:szCs w:val="28"/>
        </w:rPr>
        <w:t xml:space="preserve"> </w:t>
      </w:r>
      <w:r w:rsidRPr="00D17B49">
        <w:rPr>
          <w:rFonts w:ascii="Times New Roman" w:hAnsi="Times New Roman"/>
          <w:sz w:val="28"/>
          <w:szCs w:val="28"/>
        </w:rPr>
        <w:t>необходимо проведение проверки достоверности определения сметной стоимости</w:t>
      </w:r>
      <w:r w:rsidR="00EA75BF" w:rsidRPr="00D17B49">
        <w:rPr>
          <w:rFonts w:ascii="Times New Roman" w:hAnsi="Times New Roman"/>
          <w:sz w:val="28"/>
          <w:szCs w:val="28"/>
        </w:rPr>
        <w:t>.</w:t>
      </w:r>
      <w:proofErr w:type="gramEnd"/>
    </w:p>
    <w:p w:rsidR="0092744C" w:rsidRPr="00D17B49" w:rsidRDefault="00E52691" w:rsidP="0092744C">
      <w:pPr>
        <w:autoSpaceDE w:val="0"/>
        <w:autoSpaceDN w:val="0"/>
        <w:adjustRightInd w:val="0"/>
        <w:ind w:firstLine="567"/>
        <w:contextualSpacing/>
        <w:jc w:val="both"/>
        <w:rPr>
          <w:sz w:val="28"/>
          <w:szCs w:val="28"/>
        </w:rPr>
      </w:pPr>
      <w:r w:rsidRPr="00D17B49">
        <w:rPr>
          <w:sz w:val="28"/>
          <w:szCs w:val="28"/>
        </w:rPr>
        <w:t>4</w:t>
      </w:r>
      <w:r w:rsidR="0092744C" w:rsidRPr="00D17B49">
        <w:rPr>
          <w:sz w:val="28"/>
          <w:szCs w:val="28"/>
        </w:rPr>
        <w:t>) обеспечение последующего содержания благоустроенной территории многоквартирного дома в соответствии с требованиями законодательства из средств собственников, вносимых в счет оплаты за содержание жилого помещения.</w:t>
      </w:r>
    </w:p>
    <w:p w:rsidR="0092744C" w:rsidRPr="00D17B49" w:rsidRDefault="00E52691" w:rsidP="0092744C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D17B49">
        <w:rPr>
          <w:bCs/>
          <w:sz w:val="28"/>
          <w:szCs w:val="28"/>
        </w:rPr>
        <w:t>5</w:t>
      </w:r>
      <w:r w:rsidR="0092744C" w:rsidRPr="00D17B49">
        <w:rPr>
          <w:bCs/>
          <w:sz w:val="28"/>
          <w:szCs w:val="28"/>
        </w:rPr>
        <w:t xml:space="preserve">) </w:t>
      </w:r>
      <w:r w:rsidR="00CF530A" w:rsidRPr="00D17B49">
        <w:rPr>
          <w:bCs/>
          <w:sz w:val="28"/>
          <w:szCs w:val="28"/>
        </w:rPr>
        <w:t>Каждый м</w:t>
      </w:r>
      <w:r w:rsidR="0092744C" w:rsidRPr="00D17B49">
        <w:rPr>
          <w:bCs/>
          <w:sz w:val="28"/>
          <w:szCs w:val="28"/>
        </w:rPr>
        <w:t>ногоквартирный</w:t>
      </w:r>
      <w:r w:rsidR="00CF530A" w:rsidRPr="00D17B49">
        <w:rPr>
          <w:bCs/>
          <w:sz w:val="28"/>
          <w:szCs w:val="28"/>
        </w:rPr>
        <w:t xml:space="preserve"> </w:t>
      </w:r>
      <w:r w:rsidR="0092744C" w:rsidRPr="00D17B49">
        <w:rPr>
          <w:bCs/>
          <w:sz w:val="28"/>
          <w:szCs w:val="28"/>
        </w:rPr>
        <w:t xml:space="preserve">дом, </w:t>
      </w:r>
      <w:r w:rsidR="00CF530A" w:rsidRPr="00D17B49">
        <w:rPr>
          <w:bCs/>
          <w:sz w:val="28"/>
          <w:szCs w:val="28"/>
        </w:rPr>
        <w:t>расположенный в границах дворовой территории, предлагаемой для включения в муниципальную программу</w:t>
      </w:r>
      <w:r w:rsidR="0092744C" w:rsidRPr="00D17B49">
        <w:rPr>
          <w:bCs/>
          <w:sz w:val="28"/>
          <w:szCs w:val="28"/>
        </w:rPr>
        <w:t>, сдан</w:t>
      </w:r>
      <w:r w:rsidR="00CF530A" w:rsidRPr="00D17B49">
        <w:rPr>
          <w:bCs/>
          <w:sz w:val="28"/>
          <w:szCs w:val="28"/>
        </w:rPr>
        <w:t xml:space="preserve"> </w:t>
      </w:r>
      <w:r w:rsidR="0092744C" w:rsidRPr="00D17B49">
        <w:rPr>
          <w:bCs/>
          <w:sz w:val="28"/>
          <w:szCs w:val="28"/>
        </w:rPr>
        <w:t>в эксплуатацию до 2006 года и при этом не признан</w:t>
      </w:r>
      <w:r w:rsidR="00CF530A" w:rsidRPr="00D17B49">
        <w:rPr>
          <w:bCs/>
          <w:sz w:val="28"/>
          <w:szCs w:val="28"/>
        </w:rPr>
        <w:t xml:space="preserve"> </w:t>
      </w:r>
      <w:r w:rsidR="0092744C" w:rsidRPr="00D17B49">
        <w:rPr>
          <w:bCs/>
          <w:sz w:val="28"/>
          <w:szCs w:val="28"/>
        </w:rPr>
        <w:t>в установленном порядке аварийным</w:t>
      </w:r>
      <w:r w:rsidR="00CF530A" w:rsidRPr="00D17B49">
        <w:rPr>
          <w:bCs/>
          <w:sz w:val="28"/>
          <w:szCs w:val="28"/>
        </w:rPr>
        <w:t xml:space="preserve"> </w:t>
      </w:r>
      <w:r w:rsidR="0092744C" w:rsidRPr="00D17B49">
        <w:rPr>
          <w:bCs/>
          <w:sz w:val="28"/>
          <w:szCs w:val="28"/>
        </w:rPr>
        <w:t>и подлежащим</w:t>
      </w:r>
      <w:r w:rsidR="00CF530A" w:rsidRPr="00D17B49">
        <w:rPr>
          <w:bCs/>
          <w:sz w:val="28"/>
          <w:szCs w:val="28"/>
        </w:rPr>
        <w:t xml:space="preserve"> </w:t>
      </w:r>
      <w:r w:rsidR="0092744C" w:rsidRPr="00D17B49">
        <w:rPr>
          <w:bCs/>
          <w:sz w:val="28"/>
          <w:szCs w:val="28"/>
        </w:rPr>
        <w:t>сносу.</w:t>
      </w:r>
    </w:p>
    <w:p w:rsidR="0092744C" w:rsidRPr="00D17B49" w:rsidRDefault="00E52691" w:rsidP="0092744C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D17B49">
        <w:rPr>
          <w:bCs/>
          <w:sz w:val="28"/>
          <w:szCs w:val="28"/>
        </w:rPr>
        <w:t>6</w:t>
      </w:r>
      <w:r w:rsidR="0092744C" w:rsidRPr="00D17B49">
        <w:rPr>
          <w:bCs/>
          <w:sz w:val="28"/>
          <w:szCs w:val="28"/>
        </w:rPr>
        <w:t>) Информация, от организации, о</w:t>
      </w:r>
      <w:r w:rsidR="00CF530A" w:rsidRPr="00D17B49">
        <w:rPr>
          <w:bCs/>
          <w:sz w:val="28"/>
          <w:szCs w:val="28"/>
        </w:rPr>
        <w:t>существляющей</w:t>
      </w:r>
      <w:r w:rsidR="0092744C" w:rsidRPr="00D17B49">
        <w:rPr>
          <w:bCs/>
          <w:sz w:val="28"/>
          <w:szCs w:val="28"/>
        </w:rPr>
        <w:t xml:space="preserve"> управление многоквартирным домом, о том, что в период благоустройства дворовой территории, проведение капитального ремонта общего имущества многоквартирного дома, наружных коммунальных и иных сетей (коммуникаций) не будет производиться.</w:t>
      </w:r>
    </w:p>
    <w:p w:rsidR="0092744C" w:rsidRPr="00D17B49" w:rsidRDefault="0092744C" w:rsidP="0092744C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D17B49">
        <w:rPr>
          <w:bCs/>
          <w:sz w:val="28"/>
          <w:szCs w:val="28"/>
        </w:rPr>
        <w:lastRenderedPageBreak/>
        <w:t xml:space="preserve">В случае планируемых вышеуказанных работ информация должна содержать обязательство управляющей организации в срок </w:t>
      </w:r>
      <w:r w:rsidRPr="00D17B49">
        <w:rPr>
          <w:b/>
          <w:bCs/>
          <w:sz w:val="28"/>
          <w:szCs w:val="28"/>
        </w:rPr>
        <w:t>до 1 мая 201</w:t>
      </w:r>
      <w:r w:rsidR="00D17B49" w:rsidRPr="00D17B49">
        <w:rPr>
          <w:b/>
          <w:bCs/>
          <w:sz w:val="28"/>
          <w:szCs w:val="28"/>
        </w:rPr>
        <w:t>8</w:t>
      </w:r>
      <w:r w:rsidRPr="00D17B49">
        <w:rPr>
          <w:bCs/>
          <w:sz w:val="28"/>
          <w:szCs w:val="28"/>
        </w:rPr>
        <w:t xml:space="preserve"> г</w:t>
      </w:r>
      <w:r w:rsidR="006A1871" w:rsidRPr="00D17B49">
        <w:rPr>
          <w:bCs/>
          <w:sz w:val="28"/>
          <w:szCs w:val="28"/>
        </w:rPr>
        <w:t xml:space="preserve">ода предоставить согласованный </w:t>
      </w:r>
      <w:r w:rsidRPr="00D17B49">
        <w:rPr>
          <w:bCs/>
          <w:sz w:val="28"/>
          <w:szCs w:val="28"/>
        </w:rPr>
        <w:t>график производства работ с лицами, которые, планируют  производить такие работы.</w:t>
      </w:r>
    </w:p>
    <w:p w:rsidR="0092744C" w:rsidRPr="00D17B49" w:rsidRDefault="00E52691" w:rsidP="0092744C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D17B49">
        <w:rPr>
          <w:bCs/>
          <w:sz w:val="28"/>
          <w:szCs w:val="28"/>
        </w:rPr>
        <w:t>7</w:t>
      </w:r>
      <w:r w:rsidR="0092744C" w:rsidRPr="00D17B49">
        <w:rPr>
          <w:bCs/>
          <w:sz w:val="28"/>
          <w:szCs w:val="28"/>
        </w:rPr>
        <w:t>) Отсутствуют споры по границам земельного участка.</w:t>
      </w:r>
    </w:p>
    <w:p w:rsidR="0092744C" w:rsidRPr="00D17B49" w:rsidRDefault="0092744C" w:rsidP="0092744C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</w:p>
    <w:p w:rsidR="0092744C" w:rsidRPr="00D17B49" w:rsidRDefault="0092744C" w:rsidP="00D17B49">
      <w:pPr>
        <w:autoSpaceDE w:val="0"/>
        <w:autoSpaceDN w:val="0"/>
        <w:adjustRightInd w:val="0"/>
        <w:jc w:val="center"/>
        <w:outlineLvl w:val="0"/>
        <w:rPr>
          <w:bCs/>
          <w:sz w:val="28"/>
          <w:szCs w:val="28"/>
        </w:rPr>
      </w:pPr>
      <w:r w:rsidRPr="00D17B49">
        <w:rPr>
          <w:bCs/>
          <w:sz w:val="28"/>
          <w:szCs w:val="28"/>
        </w:rPr>
        <w:t>3. Порядок подачи документов для проведения отбора заявок</w:t>
      </w:r>
    </w:p>
    <w:p w:rsidR="0092744C" w:rsidRPr="00D17B49" w:rsidRDefault="0092744C" w:rsidP="0092744C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D17B49">
        <w:rPr>
          <w:bCs/>
          <w:sz w:val="28"/>
          <w:szCs w:val="28"/>
        </w:rPr>
        <w:t xml:space="preserve">3.1. Заявка на участие в отборе дворовых территорий </w:t>
      </w:r>
      <w:r w:rsidR="004E0822" w:rsidRPr="00D17B49">
        <w:rPr>
          <w:bCs/>
          <w:sz w:val="28"/>
          <w:szCs w:val="28"/>
        </w:rPr>
        <w:t>в целях формирования и</w:t>
      </w:r>
      <w:r w:rsidRPr="00D17B49">
        <w:rPr>
          <w:bCs/>
          <w:sz w:val="28"/>
          <w:szCs w:val="28"/>
        </w:rPr>
        <w:t xml:space="preserve"> включения </w:t>
      </w:r>
      <w:r w:rsidR="006A1871" w:rsidRPr="00D17B49">
        <w:rPr>
          <w:sz w:val="28"/>
          <w:szCs w:val="28"/>
        </w:rPr>
        <w:t xml:space="preserve">муниципальную программу </w:t>
      </w:r>
      <w:r w:rsidR="00FD0C2D" w:rsidRPr="00D17B49">
        <w:rPr>
          <w:sz w:val="28"/>
          <w:szCs w:val="28"/>
        </w:rPr>
        <w:t>для включения дворовой территории в муниципальную программу «Формирование  комфортной городской среды</w:t>
      </w:r>
      <w:r w:rsidR="00D17B49" w:rsidRPr="00D17B49">
        <w:rPr>
          <w:sz w:val="28"/>
          <w:szCs w:val="28"/>
        </w:rPr>
        <w:t xml:space="preserve"> населенных пунктов</w:t>
      </w:r>
      <w:r w:rsidR="00FD0C2D" w:rsidRPr="00D17B49">
        <w:rPr>
          <w:sz w:val="28"/>
          <w:szCs w:val="28"/>
        </w:rPr>
        <w:t xml:space="preserve"> </w:t>
      </w:r>
      <w:r w:rsidR="006A1871" w:rsidRPr="00D17B49">
        <w:rPr>
          <w:bCs/>
          <w:sz w:val="28"/>
          <w:szCs w:val="28"/>
        </w:rPr>
        <w:t>муниципального образования «</w:t>
      </w:r>
      <w:r w:rsidR="00D77F47" w:rsidRPr="00D17B49">
        <w:rPr>
          <w:bCs/>
          <w:sz w:val="28"/>
          <w:szCs w:val="28"/>
        </w:rPr>
        <w:t>Первомайское сельское поселение</w:t>
      </w:r>
      <w:r w:rsidR="006A1871" w:rsidRPr="00D17B49">
        <w:rPr>
          <w:bCs/>
          <w:sz w:val="28"/>
          <w:szCs w:val="28"/>
        </w:rPr>
        <w:t>»</w:t>
      </w:r>
      <w:r w:rsidR="00F41E50" w:rsidRPr="00D17B49">
        <w:rPr>
          <w:bCs/>
          <w:sz w:val="28"/>
          <w:szCs w:val="28"/>
        </w:rPr>
        <w:t xml:space="preserve"> </w:t>
      </w:r>
      <w:r w:rsidR="00FD0C2D" w:rsidRPr="00D17B49">
        <w:rPr>
          <w:bCs/>
          <w:sz w:val="28"/>
          <w:szCs w:val="28"/>
        </w:rPr>
        <w:t>направляется</w:t>
      </w:r>
      <w:r w:rsidRPr="00D17B49">
        <w:rPr>
          <w:bCs/>
          <w:sz w:val="28"/>
          <w:szCs w:val="28"/>
        </w:rPr>
        <w:t xml:space="preserve"> организатору отбора до </w:t>
      </w:r>
      <w:r w:rsidR="00FD0C2D" w:rsidRPr="00D17B49">
        <w:rPr>
          <w:b/>
          <w:bCs/>
          <w:sz w:val="28"/>
          <w:szCs w:val="28"/>
        </w:rPr>
        <w:t>«дата»</w:t>
      </w:r>
      <w:r w:rsidRPr="00D17B49">
        <w:rPr>
          <w:bCs/>
          <w:sz w:val="28"/>
          <w:szCs w:val="28"/>
        </w:rPr>
        <w:t xml:space="preserve"> текущего года.</w:t>
      </w:r>
    </w:p>
    <w:p w:rsidR="007E6A9D" w:rsidRPr="00D17B49" w:rsidRDefault="0092744C" w:rsidP="007E6A9D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  <w:r w:rsidRPr="00D17B49">
        <w:rPr>
          <w:bCs/>
          <w:sz w:val="28"/>
          <w:szCs w:val="28"/>
        </w:rPr>
        <w:t xml:space="preserve">3.2. </w:t>
      </w:r>
      <w:r w:rsidR="007E6A9D" w:rsidRPr="00D17B49">
        <w:rPr>
          <w:color w:val="000000"/>
          <w:sz w:val="28"/>
          <w:szCs w:val="28"/>
        </w:rPr>
        <w:t xml:space="preserve">Заявки могут быть направлены по почте, а также могут быть приняты при личном приеме по адресу: </w:t>
      </w:r>
      <w:r w:rsidR="00D77F47" w:rsidRPr="00D17B49">
        <w:rPr>
          <w:color w:val="000000"/>
          <w:sz w:val="28"/>
          <w:szCs w:val="28"/>
        </w:rPr>
        <w:t xml:space="preserve">188855, Ленинградская область, Выборгский район, п. </w:t>
      </w:r>
      <w:proofErr w:type="gramStart"/>
      <w:r w:rsidR="00D77F47" w:rsidRPr="00D17B49">
        <w:rPr>
          <w:color w:val="000000"/>
          <w:sz w:val="28"/>
          <w:szCs w:val="28"/>
        </w:rPr>
        <w:t>Первомайское</w:t>
      </w:r>
      <w:proofErr w:type="gramEnd"/>
      <w:r w:rsidR="00D77F47" w:rsidRPr="00D17B49">
        <w:rPr>
          <w:color w:val="000000"/>
          <w:sz w:val="28"/>
          <w:szCs w:val="28"/>
        </w:rPr>
        <w:t>, ул. Ленина, д. 22</w:t>
      </w:r>
    </w:p>
    <w:p w:rsidR="0092744C" w:rsidRPr="00D17B49" w:rsidRDefault="0092744C" w:rsidP="0092744C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D17B49">
        <w:rPr>
          <w:bCs/>
          <w:sz w:val="28"/>
          <w:szCs w:val="28"/>
        </w:rPr>
        <w:t xml:space="preserve">3.3. Заявка подписывается </w:t>
      </w:r>
      <w:r w:rsidR="00FD0C2D" w:rsidRPr="00D17B49">
        <w:rPr>
          <w:bCs/>
          <w:sz w:val="28"/>
          <w:szCs w:val="28"/>
        </w:rPr>
        <w:t xml:space="preserve">лицом, </w:t>
      </w:r>
      <w:r w:rsidRPr="00D17B49">
        <w:rPr>
          <w:bCs/>
          <w:sz w:val="28"/>
          <w:szCs w:val="28"/>
        </w:rPr>
        <w:t>уполномоченным собственниками.</w:t>
      </w:r>
    </w:p>
    <w:p w:rsidR="0092744C" w:rsidRPr="00D17B49" w:rsidRDefault="0092744C" w:rsidP="0092744C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bookmarkStart w:id="2" w:name="Par14"/>
      <w:bookmarkEnd w:id="2"/>
      <w:r w:rsidRPr="00D17B49">
        <w:rPr>
          <w:bCs/>
          <w:sz w:val="28"/>
          <w:szCs w:val="28"/>
        </w:rPr>
        <w:t>3.4. К заявке прикладываются следующие документы:</w:t>
      </w:r>
    </w:p>
    <w:p w:rsidR="0092744C" w:rsidRPr="00D17B49" w:rsidRDefault="0092744C" w:rsidP="0092744C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D17B49">
        <w:rPr>
          <w:bCs/>
          <w:sz w:val="28"/>
          <w:szCs w:val="28"/>
        </w:rPr>
        <w:t xml:space="preserve">а) копия протокола общего собрания собственников помещений многоквартирных домов, отражающего решение вопросов указанных в п.п.2.1 настоящего Порядка, проведенного </w:t>
      </w:r>
      <w:r w:rsidRPr="00D17B49">
        <w:rPr>
          <w:sz w:val="28"/>
          <w:szCs w:val="28"/>
        </w:rPr>
        <w:t xml:space="preserve"> в соответствии со статей 44 – 48  Жилищного кодекса Российской Федерации;</w:t>
      </w:r>
    </w:p>
    <w:p w:rsidR="0092744C" w:rsidRPr="00D17B49" w:rsidRDefault="0092744C" w:rsidP="0092744C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D17B49">
        <w:rPr>
          <w:bCs/>
          <w:sz w:val="28"/>
          <w:szCs w:val="28"/>
        </w:rPr>
        <w:t xml:space="preserve">б) пояснительная записка, отражающая общие сведения о дворовой территории, количество квартир, находящихся в </w:t>
      </w:r>
      <w:r w:rsidR="006A1871" w:rsidRPr="00D17B49">
        <w:rPr>
          <w:bCs/>
          <w:sz w:val="28"/>
          <w:szCs w:val="28"/>
        </w:rPr>
        <w:t>доме (</w:t>
      </w:r>
      <w:r w:rsidRPr="00D17B49">
        <w:rPr>
          <w:bCs/>
          <w:sz w:val="28"/>
          <w:szCs w:val="28"/>
        </w:rPr>
        <w:t>домах</w:t>
      </w:r>
      <w:r w:rsidR="006A1871" w:rsidRPr="00D17B49">
        <w:rPr>
          <w:bCs/>
          <w:sz w:val="28"/>
          <w:szCs w:val="28"/>
        </w:rPr>
        <w:t>)</w:t>
      </w:r>
      <w:r w:rsidRPr="00D17B49">
        <w:rPr>
          <w:bCs/>
          <w:sz w:val="28"/>
          <w:szCs w:val="28"/>
        </w:rPr>
        <w:t>, прилегающих к дворовой территории, состав элементов благоустройства, с описанием планируемых работ по благоустройству,</w:t>
      </w:r>
    </w:p>
    <w:p w:rsidR="0092744C" w:rsidRPr="00D17B49" w:rsidRDefault="0092744C" w:rsidP="0092744C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D17B49">
        <w:rPr>
          <w:bCs/>
          <w:sz w:val="28"/>
          <w:szCs w:val="28"/>
        </w:rPr>
        <w:t>в) фотоматериалы, отражающие фактическое состояние дворовой территории;</w:t>
      </w:r>
    </w:p>
    <w:p w:rsidR="0092744C" w:rsidRPr="00D17B49" w:rsidRDefault="0092744C" w:rsidP="0092744C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D17B49">
        <w:rPr>
          <w:bCs/>
          <w:sz w:val="28"/>
          <w:szCs w:val="28"/>
        </w:rPr>
        <w:t>г) </w:t>
      </w:r>
      <w:r w:rsidRPr="00D17B49">
        <w:rPr>
          <w:color w:val="000000"/>
          <w:sz w:val="28"/>
          <w:szCs w:val="28"/>
        </w:rPr>
        <w:t>информация об общественной деятельности собственников по благоустройству дворовой территории за последние пять лет;</w:t>
      </w:r>
    </w:p>
    <w:p w:rsidR="0092744C" w:rsidRPr="00D17B49" w:rsidRDefault="0092744C" w:rsidP="0092744C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proofErr w:type="gramStart"/>
      <w:r w:rsidRPr="00D17B49">
        <w:rPr>
          <w:bCs/>
          <w:sz w:val="28"/>
          <w:szCs w:val="28"/>
        </w:rPr>
        <w:t xml:space="preserve">д) информация организации, </w:t>
      </w:r>
      <w:r w:rsidR="00C110DC" w:rsidRPr="00D17B49">
        <w:rPr>
          <w:bCs/>
          <w:sz w:val="28"/>
          <w:szCs w:val="28"/>
        </w:rPr>
        <w:t>осуществляющей управление</w:t>
      </w:r>
      <w:r w:rsidRPr="00D17B49">
        <w:rPr>
          <w:bCs/>
          <w:sz w:val="28"/>
          <w:szCs w:val="28"/>
        </w:rPr>
        <w:t xml:space="preserve"> многоквартирным домом</w:t>
      </w:r>
      <w:r w:rsidR="006A1871" w:rsidRPr="00D17B49">
        <w:rPr>
          <w:bCs/>
          <w:sz w:val="28"/>
          <w:szCs w:val="28"/>
        </w:rPr>
        <w:t>,</w:t>
      </w:r>
      <w:r w:rsidRPr="00D17B49">
        <w:rPr>
          <w:bCs/>
          <w:sz w:val="28"/>
          <w:szCs w:val="28"/>
        </w:rPr>
        <w:t xml:space="preserve"> об уровне оплаты  за жилое помещение и коммунальные услуги по состоянию на 1 января 201</w:t>
      </w:r>
      <w:r w:rsidR="00D17B49">
        <w:rPr>
          <w:bCs/>
          <w:sz w:val="28"/>
          <w:szCs w:val="28"/>
        </w:rPr>
        <w:t>8</w:t>
      </w:r>
      <w:r w:rsidRPr="00D17B49">
        <w:rPr>
          <w:bCs/>
          <w:sz w:val="28"/>
          <w:szCs w:val="28"/>
        </w:rPr>
        <w:t xml:space="preserve"> года по многоквартирным домам, в отношении которых </w:t>
      </w:r>
      <w:r w:rsidR="00C110DC" w:rsidRPr="00D17B49">
        <w:rPr>
          <w:bCs/>
          <w:sz w:val="28"/>
          <w:szCs w:val="28"/>
        </w:rPr>
        <w:t>собственниками принимается решение об обращении с предложением по включению дворовой территории, в границах которой расположены многоквартирные дома, в муниципальную программу «</w:t>
      </w:r>
      <w:r w:rsidR="00C110DC" w:rsidRPr="00D17B49">
        <w:rPr>
          <w:sz w:val="28"/>
          <w:szCs w:val="28"/>
        </w:rPr>
        <w:t>Формирование комфортной городской среды</w:t>
      </w:r>
      <w:r w:rsidR="00D17B49" w:rsidRPr="00D17B49">
        <w:rPr>
          <w:sz w:val="28"/>
          <w:szCs w:val="28"/>
        </w:rPr>
        <w:t xml:space="preserve"> населенных пунктов </w:t>
      </w:r>
      <w:r w:rsidR="00D17B49" w:rsidRPr="00D17B49">
        <w:rPr>
          <w:bCs/>
          <w:sz w:val="28"/>
          <w:szCs w:val="28"/>
        </w:rPr>
        <w:t>муниципального образования «Первомайское сельское поселение».</w:t>
      </w:r>
      <w:r w:rsidR="006A1871" w:rsidRPr="00D17B49">
        <w:rPr>
          <w:bCs/>
          <w:sz w:val="28"/>
          <w:szCs w:val="28"/>
        </w:rPr>
        <w:t>;</w:t>
      </w:r>
      <w:proofErr w:type="gramEnd"/>
    </w:p>
    <w:p w:rsidR="0092744C" w:rsidRPr="00D17B49" w:rsidRDefault="0092744C" w:rsidP="0092744C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D17B49">
        <w:rPr>
          <w:bCs/>
          <w:sz w:val="28"/>
          <w:szCs w:val="28"/>
        </w:rPr>
        <w:t xml:space="preserve">е) иные документы, необходимые для рассмотрения вопроса о включении дворовой территории </w:t>
      </w:r>
      <w:r w:rsidR="006A1871" w:rsidRPr="00D17B49">
        <w:rPr>
          <w:sz w:val="28"/>
          <w:szCs w:val="28"/>
        </w:rPr>
        <w:t xml:space="preserve">муниципальную программу </w:t>
      </w:r>
      <w:r w:rsidR="00FD0C2D" w:rsidRPr="00D17B49">
        <w:rPr>
          <w:bCs/>
          <w:sz w:val="28"/>
          <w:szCs w:val="28"/>
        </w:rPr>
        <w:t>«</w:t>
      </w:r>
      <w:r w:rsidR="00FD0C2D" w:rsidRPr="00D17B49">
        <w:rPr>
          <w:sz w:val="28"/>
          <w:szCs w:val="28"/>
        </w:rPr>
        <w:t>Формирование комфортной городской среды</w:t>
      </w:r>
      <w:r w:rsidR="00D17B49" w:rsidRPr="00D17B49">
        <w:rPr>
          <w:sz w:val="28"/>
          <w:szCs w:val="28"/>
        </w:rPr>
        <w:t xml:space="preserve"> населенных пунктов</w:t>
      </w:r>
      <w:r w:rsidR="00FD0C2D" w:rsidRPr="00D17B49">
        <w:rPr>
          <w:sz w:val="28"/>
          <w:szCs w:val="28"/>
        </w:rPr>
        <w:t xml:space="preserve"> </w:t>
      </w:r>
      <w:r w:rsidR="006A1871" w:rsidRPr="00D17B49">
        <w:rPr>
          <w:bCs/>
          <w:sz w:val="28"/>
          <w:szCs w:val="28"/>
        </w:rPr>
        <w:t>муниципального образования «</w:t>
      </w:r>
      <w:r w:rsidR="00D77F47" w:rsidRPr="00D17B49">
        <w:rPr>
          <w:bCs/>
          <w:sz w:val="28"/>
          <w:szCs w:val="28"/>
        </w:rPr>
        <w:t>Первомайское сельское поселение</w:t>
      </w:r>
      <w:r w:rsidR="006A1871" w:rsidRPr="00D17B49">
        <w:rPr>
          <w:bCs/>
          <w:sz w:val="28"/>
          <w:szCs w:val="28"/>
        </w:rPr>
        <w:t>»</w:t>
      </w:r>
      <w:r w:rsidRPr="00D17B49">
        <w:rPr>
          <w:bCs/>
          <w:sz w:val="28"/>
          <w:szCs w:val="28"/>
        </w:rPr>
        <w:t>.</w:t>
      </w:r>
    </w:p>
    <w:p w:rsidR="0092744C" w:rsidRPr="00D17B49" w:rsidRDefault="0092744C" w:rsidP="0092744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17B49">
        <w:rPr>
          <w:sz w:val="28"/>
          <w:szCs w:val="28"/>
        </w:rPr>
        <w:t xml:space="preserve">ж) Ф.И.О. представителя (представителей) заинтересованных лиц, уполномоченных на представление предложений, согласование </w:t>
      </w:r>
      <w:proofErr w:type="gramStart"/>
      <w:r w:rsidRPr="00D17B49">
        <w:rPr>
          <w:sz w:val="28"/>
          <w:szCs w:val="28"/>
        </w:rPr>
        <w:t>дизайн-проекта</w:t>
      </w:r>
      <w:proofErr w:type="gramEnd"/>
      <w:r w:rsidRPr="00D17B49">
        <w:rPr>
          <w:sz w:val="28"/>
          <w:szCs w:val="28"/>
        </w:rPr>
        <w:t xml:space="preserve"> благоустройства дворовой территории, а также на участие в контроле за выполнением работ по благоустройству дворовой территории, в том числе промежуточном, и их приемке.</w:t>
      </w:r>
    </w:p>
    <w:p w:rsidR="0092744C" w:rsidRPr="00D17B49" w:rsidRDefault="0092744C" w:rsidP="0092744C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D17B49">
        <w:rPr>
          <w:bCs/>
          <w:sz w:val="28"/>
          <w:szCs w:val="28"/>
        </w:rPr>
        <w:lastRenderedPageBreak/>
        <w:t>3.5. Организатор о</w:t>
      </w:r>
      <w:r w:rsidR="00934ACC" w:rsidRPr="00D17B49">
        <w:rPr>
          <w:bCs/>
          <w:sz w:val="28"/>
          <w:szCs w:val="28"/>
        </w:rPr>
        <w:t>т</w:t>
      </w:r>
      <w:r w:rsidRPr="00D17B49">
        <w:rPr>
          <w:bCs/>
          <w:sz w:val="28"/>
          <w:szCs w:val="28"/>
        </w:rPr>
        <w:t>бора регистрирует заявки в день их поступления в реестре заявок в порядке очередности поступления, п</w:t>
      </w:r>
      <w:r w:rsidR="006A1871" w:rsidRPr="00D17B49">
        <w:rPr>
          <w:bCs/>
          <w:sz w:val="28"/>
          <w:szCs w:val="28"/>
        </w:rPr>
        <w:t>р</w:t>
      </w:r>
      <w:r w:rsidRPr="00D17B49">
        <w:rPr>
          <w:bCs/>
          <w:sz w:val="28"/>
          <w:szCs w:val="28"/>
        </w:rPr>
        <w:t>оставляя отметку на заявке с указанием даты, времени и порядкового номера.</w:t>
      </w:r>
    </w:p>
    <w:p w:rsidR="0092744C" w:rsidRPr="00D17B49" w:rsidRDefault="0092744C" w:rsidP="0092744C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D17B49">
        <w:rPr>
          <w:bCs/>
          <w:sz w:val="28"/>
          <w:szCs w:val="28"/>
        </w:rPr>
        <w:t>3.6. В отношении одной дворовой территории может быть подана только одна заявка на участие в отбо</w:t>
      </w:r>
      <w:r w:rsidR="00843ACA" w:rsidRPr="00D17B49">
        <w:rPr>
          <w:bCs/>
          <w:sz w:val="28"/>
          <w:szCs w:val="28"/>
        </w:rPr>
        <w:t>р</w:t>
      </w:r>
      <w:r w:rsidRPr="00D17B49">
        <w:rPr>
          <w:bCs/>
          <w:sz w:val="28"/>
          <w:szCs w:val="28"/>
        </w:rPr>
        <w:t>е.</w:t>
      </w:r>
    </w:p>
    <w:p w:rsidR="0092744C" w:rsidRPr="00D17B49" w:rsidRDefault="0092744C" w:rsidP="0092744C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D17B49">
        <w:rPr>
          <w:bCs/>
          <w:sz w:val="28"/>
          <w:szCs w:val="28"/>
        </w:rPr>
        <w:t xml:space="preserve">3.7. Если заявка на участие в отборе подана по истечении срока приема заявок, либо предоставлены документы не в полном объеме, установленном п. 3.4 настоящего Порядка, заявка к участию в отборе не допускается. О причинах не допуска к отбору сообщается уполномоченному лицу в письменном виде </w:t>
      </w:r>
      <w:r w:rsidR="006A1871" w:rsidRPr="00D17B49">
        <w:rPr>
          <w:bCs/>
          <w:sz w:val="28"/>
          <w:szCs w:val="28"/>
        </w:rPr>
        <w:t>в установленном законом порядке</w:t>
      </w:r>
    </w:p>
    <w:p w:rsidR="0092744C" w:rsidRPr="00D17B49" w:rsidRDefault="0092744C" w:rsidP="0092744C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</w:p>
    <w:p w:rsidR="0092744C" w:rsidRPr="00D17B49" w:rsidRDefault="0092744C" w:rsidP="00D17B49">
      <w:pPr>
        <w:autoSpaceDE w:val="0"/>
        <w:autoSpaceDN w:val="0"/>
        <w:adjustRightInd w:val="0"/>
        <w:jc w:val="center"/>
        <w:outlineLvl w:val="0"/>
        <w:rPr>
          <w:bCs/>
          <w:sz w:val="28"/>
          <w:szCs w:val="28"/>
        </w:rPr>
      </w:pPr>
      <w:r w:rsidRPr="00D17B49">
        <w:rPr>
          <w:bCs/>
          <w:sz w:val="28"/>
          <w:szCs w:val="28"/>
        </w:rPr>
        <w:t>4. Порядок оценки и отбора поступивших заявок</w:t>
      </w:r>
    </w:p>
    <w:p w:rsidR="0092744C" w:rsidRPr="00D17B49" w:rsidRDefault="0092744C" w:rsidP="00FD0C2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17B49">
        <w:rPr>
          <w:sz w:val="28"/>
          <w:szCs w:val="28"/>
        </w:rPr>
        <w:t xml:space="preserve">4.1. </w:t>
      </w:r>
      <w:proofErr w:type="gramStart"/>
      <w:r w:rsidRPr="00D17B49">
        <w:rPr>
          <w:sz w:val="28"/>
          <w:szCs w:val="28"/>
        </w:rPr>
        <w:t>Комиссия по развитию городской среды, сформированная в соо</w:t>
      </w:r>
      <w:r w:rsidR="00FD0C2D" w:rsidRPr="00D17B49">
        <w:rPr>
          <w:sz w:val="28"/>
          <w:szCs w:val="28"/>
        </w:rPr>
        <w:t>тветствии с Положением, (далее –</w:t>
      </w:r>
      <w:r w:rsidRPr="00D17B49">
        <w:rPr>
          <w:sz w:val="28"/>
          <w:szCs w:val="28"/>
        </w:rPr>
        <w:t xml:space="preserve"> Комиссия) проводит отбор представленных заявок, </w:t>
      </w:r>
      <w:r w:rsidR="00FD0C2D" w:rsidRPr="00D17B49">
        <w:rPr>
          <w:sz w:val="28"/>
          <w:szCs w:val="28"/>
        </w:rPr>
        <w:t>на включение дворовой территории в муниципальную программу «Формирование  комфортной городской среды</w:t>
      </w:r>
      <w:r w:rsidR="00D17B49" w:rsidRPr="00D17B49">
        <w:rPr>
          <w:sz w:val="28"/>
          <w:szCs w:val="28"/>
        </w:rPr>
        <w:t xml:space="preserve"> населенных пунктов</w:t>
      </w:r>
      <w:r w:rsidR="00FD0C2D" w:rsidRPr="00D17B49">
        <w:rPr>
          <w:sz w:val="28"/>
          <w:szCs w:val="28"/>
        </w:rPr>
        <w:t xml:space="preserve"> муниципального образования «</w:t>
      </w:r>
      <w:r w:rsidR="00D77F47" w:rsidRPr="00D17B49">
        <w:rPr>
          <w:bCs/>
          <w:sz w:val="28"/>
          <w:szCs w:val="28"/>
        </w:rPr>
        <w:t>Первомайское сельское поселение</w:t>
      </w:r>
      <w:r w:rsidR="00FD0C2D" w:rsidRPr="00D17B49">
        <w:rPr>
          <w:sz w:val="28"/>
          <w:szCs w:val="28"/>
        </w:rPr>
        <w:t>»</w:t>
      </w:r>
      <w:r w:rsidRPr="00D17B49">
        <w:rPr>
          <w:sz w:val="28"/>
          <w:szCs w:val="28"/>
        </w:rPr>
        <w:t>, по балльной системе, исходя из критериев отбора, согласно приложению к настоящему порядку, в срок не более пяти рабочих дней с даты окончания срока подачи таких заявок.</w:t>
      </w:r>
      <w:proofErr w:type="gramEnd"/>
    </w:p>
    <w:p w:rsidR="0092744C" w:rsidRPr="00D17B49" w:rsidRDefault="0092744C" w:rsidP="0092744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17B49">
        <w:rPr>
          <w:sz w:val="28"/>
          <w:szCs w:val="28"/>
        </w:rPr>
        <w:t>4.2. Комиссия рассматривает заявки на участие в отборе на соответствие требованиям и условиям, установленным настоящими Порядком, о чем составляется протокол рассмотрения и оценки зая</w:t>
      </w:r>
      <w:r w:rsidR="00FD0C2D" w:rsidRPr="00D17B49">
        <w:rPr>
          <w:sz w:val="28"/>
          <w:szCs w:val="28"/>
        </w:rPr>
        <w:t>вок на участие в отборе (далее –</w:t>
      </w:r>
      <w:r w:rsidRPr="00D17B49">
        <w:rPr>
          <w:sz w:val="28"/>
          <w:szCs w:val="28"/>
        </w:rPr>
        <w:t xml:space="preserve"> протокол оценки), в котором в обязательном порядке оцениваются заявки на участие в отборе всех участников отбора, с указанием набранных ими баллов.</w:t>
      </w:r>
    </w:p>
    <w:p w:rsidR="0092744C" w:rsidRPr="00D17B49" w:rsidRDefault="0092744C" w:rsidP="0092744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17B49">
        <w:rPr>
          <w:sz w:val="28"/>
          <w:szCs w:val="28"/>
        </w:rPr>
        <w:t>4.3. Комиссия проводит проверку данных, представленных участниками отбора, путем рассмотрения представленного пакета документов, при необходимости выезжает на место.</w:t>
      </w:r>
    </w:p>
    <w:p w:rsidR="0092744C" w:rsidRPr="00D17B49" w:rsidRDefault="0092744C" w:rsidP="0092744C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D17B49">
        <w:rPr>
          <w:sz w:val="28"/>
          <w:szCs w:val="28"/>
        </w:rPr>
        <w:t xml:space="preserve">4.4. </w:t>
      </w:r>
      <w:r w:rsidRPr="00D17B49">
        <w:rPr>
          <w:bCs/>
          <w:sz w:val="28"/>
          <w:szCs w:val="28"/>
        </w:rPr>
        <w:t xml:space="preserve">Включению в </w:t>
      </w:r>
      <w:r w:rsidR="000D2AAE" w:rsidRPr="00D17B49">
        <w:rPr>
          <w:sz w:val="28"/>
          <w:szCs w:val="28"/>
        </w:rPr>
        <w:t xml:space="preserve">муниципальную программу </w:t>
      </w:r>
      <w:r w:rsidR="00FD0C2D" w:rsidRPr="00D17B49">
        <w:rPr>
          <w:sz w:val="28"/>
          <w:szCs w:val="28"/>
        </w:rPr>
        <w:t>«Формирование  комфортной городской среды</w:t>
      </w:r>
      <w:r w:rsidR="00D17B49" w:rsidRPr="00D17B49">
        <w:rPr>
          <w:sz w:val="28"/>
          <w:szCs w:val="28"/>
        </w:rPr>
        <w:t xml:space="preserve"> населенных пунктов</w:t>
      </w:r>
      <w:r w:rsidR="00FD0C2D" w:rsidRPr="00D17B49">
        <w:rPr>
          <w:sz w:val="28"/>
          <w:szCs w:val="28"/>
        </w:rPr>
        <w:t xml:space="preserve"> </w:t>
      </w:r>
      <w:r w:rsidR="000D2AAE" w:rsidRPr="00D17B49">
        <w:rPr>
          <w:sz w:val="28"/>
          <w:szCs w:val="28"/>
        </w:rPr>
        <w:t>муниципального образования «</w:t>
      </w:r>
      <w:r w:rsidR="00D77F47" w:rsidRPr="00D17B49">
        <w:rPr>
          <w:bCs/>
          <w:sz w:val="28"/>
          <w:szCs w:val="28"/>
        </w:rPr>
        <w:t>Первомайское сельское поселение</w:t>
      </w:r>
      <w:r w:rsidR="000D2AAE" w:rsidRPr="00D17B49">
        <w:rPr>
          <w:sz w:val="28"/>
          <w:szCs w:val="28"/>
        </w:rPr>
        <w:t>»</w:t>
      </w:r>
      <w:r w:rsidR="00F41E50" w:rsidRPr="00D17B49">
        <w:rPr>
          <w:bCs/>
          <w:sz w:val="28"/>
          <w:szCs w:val="28"/>
        </w:rPr>
        <w:t xml:space="preserve"> </w:t>
      </w:r>
      <w:r w:rsidRPr="00D17B49">
        <w:rPr>
          <w:bCs/>
          <w:sz w:val="28"/>
          <w:szCs w:val="28"/>
        </w:rPr>
        <w:t>подлежат дворовые территории, набравшие наибольшее количество баллов на общую сумму, не превышающую размер выделенных субсидий на текущий финансовый год.</w:t>
      </w:r>
    </w:p>
    <w:p w:rsidR="0092744C" w:rsidRPr="00D17B49" w:rsidRDefault="00396561" w:rsidP="0092744C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D17B49">
        <w:rPr>
          <w:bCs/>
          <w:sz w:val="28"/>
          <w:szCs w:val="28"/>
        </w:rPr>
        <w:t>В случае</w:t>
      </w:r>
      <w:proofErr w:type="gramStart"/>
      <w:r w:rsidRPr="00D17B49">
        <w:rPr>
          <w:bCs/>
          <w:sz w:val="28"/>
          <w:szCs w:val="28"/>
        </w:rPr>
        <w:t>,</w:t>
      </w:r>
      <w:proofErr w:type="gramEnd"/>
      <w:r w:rsidR="0092744C" w:rsidRPr="00D17B49">
        <w:rPr>
          <w:bCs/>
          <w:sz w:val="28"/>
          <w:szCs w:val="28"/>
        </w:rPr>
        <w:t xml:space="preserve"> если несколько дворовых территорий наберут одинаковое количество баллов, очередность включения в </w:t>
      </w:r>
      <w:r w:rsidR="00F41E50" w:rsidRPr="00D17B49">
        <w:rPr>
          <w:bCs/>
          <w:sz w:val="28"/>
          <w:szCs w:val="28"/>
        </w:rPr>
        <w:t>под</w:t>
      </w:r>
      <w:r w:rsidR="0092744C" w:rsidRPr="00D17B49">
        <w:rPr>
          <w:bCs/>
          <w:sz w:val="28"/>
          <w:szCs w:val="28"/>
        </w:rPr>
        <w:t>программу определяется по дате подачи заявки.</w:t>
      </w:r>
    </w:p>
    <w:p w:rsidR="0092744C" w:rsidRPr="00D17B49" w:rsidRDefault="0092744C" w:rsidP="0092744C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D17B49">
        <w:rPr>
          <w:bCs/>
          <w:sz w:val="28"/>
          <w:szCs w:val="28"/>
        </w:rPr>
        <w:t>4.5. Решение Комиссии оформляется протоколом, подписанным председателем, с приложением таблицы подсчета баллов, которые размещаются на официальном сайте муниципального образования.</w:t>
      </w:r>
    </w:p>
    <w:p w:rsidR="000D2AAE" w:rsidRDefault="0092744C" w:rsidP="00D17B49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D17B49">
        <w:rPr>
          <w:bCs/>
          <w:sz w:val="28"/>
          <w:szCs w:val="28"/>
        </w:rPr>
        <w:t xml:space="preserve">4.6. В течение 5 рабочих дней со дня принятия </w:t>
      </w:r>
      <w:r w:rsidR="000D2AAE" w:rsidRPr="00D17B49">
        <w:rPr>
          <w:sz w:val="28"/>
          <w:szCs w:val="28"/>
        </w:rPr>
        <w:t xml:space="preserve">муниципальной программы </w:t>
      </w:r>
      <w:r w:rsidR="00FD0C2D" w:rsidRPr="00D17B49">
        <w:rPr>
          <w:sz w:val="28"/>
          <w:szCs w:val="28"/>
        </w:rPr>
        <w:t>«Формирование  комфортной городской среды</w:t>
      </w:r>
      <w:r w:rsidR="00D17B49" w:rsidRPr="00D17B49">
        <w:rPr>
          <w:sz w:val="28"/>
          <w:szCs w:val="28"/>
        </w:rPr>
        <w:t xml:space="preserve"> населенных пунктов</w:t>
      </w:r>
      <w:r w:rsidR="000D2AAE" w:rsidRPr="00D17B49">
        <w:rPr>
          <w:sz w:val="28"/>
          <w:szCs w:val="28"/>
        </w:rPr>
        <w:t xml:space="preserve"> </w:t>
      </w:r>
      <w:r w:rsidR="000D2AAE" w:rsidRPr="00D17B49">
        <w:rPr>
          <w:bCs/>
          <w:sz w:val="28"/>
          <w:szCs w:val="28"/>
        </w:rPr>
        <w:t>муниципального образования «</w:t>
      </w:r>
      <w:r w:rsidR="00D77F47" w:rsidRPr="00D17B49">
        <w:rPr>
          <w:bCs/>
          <w:sz w:val="28"/>
          <w:szCs w:val="28"/>
        </w:rPr>
        <w:t>Первомайское сельское поселение</w:t>
      </w:r>
      <w:r w:rsidR="000D2AAE" w:rsidRPr="00D17B49">
        <w:rPr>
          <w:bCs/>
          <w:sz w:val="28"/>
          <w:szCs w:val="28"/>
        </w:rPr>
        <w:t>»</w:t>
      </w:r>
      <w:r w:rsidRPr="00D17B49">
        <w:rPr>
          <w:bCs/>
          <w:sz w:val="28"/>
          <w:szCs w:val="28"/>
        </w:rPr>
        <w:t>, заявителю направляется уведомление о</w:t>
      </w:r>
      <w:r w:rsidR="000D2AAE" w:rsidRPr="00D17B49">
        <w:rPr>
          <w:bCs/>
          <w:sz w:val="28"/>
          <w:szCs w:val="28"/>
        </w:rPr>
        <w:t xml:space="preserve"> включении дворовой территории</w:t>
      </w:r>
      <w:r w:rsidRPr="00D17B49">
        <w:rPr>
          <w:bCs/>
          <w:sz w:val="28"/>
          <w:szCs w:val="28"/>
        </w:rPr>
        <w:t>.</w:t>
      </w:r>
    </w:p>
    <w:p w:rsidR="00D17B49" w:rsidRDefault="00D17B49" w:rsidP="00D17B49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</w:p>
    <w:p w:rsidR="00D17B49" w:rsidRDefault="00D17B49" w:rsidP="00D17B49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</w:p>
    <w:p w:rsidR="006D39FA" w:rsidRDefault="006D39FA" w:rsidP="00D17B49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</w:p>
    <w:p w:rsidR="006D39FA" w:rsidRPr="00D17B49" w:rsidRDefault="006D39FA" w:rsidP="00D17B49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bookmarkStart w:id="3" w:name="_GoBack"/>
      <w:bookmarkEnd w:id="3"/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92744C" w:rsidRPr="00D17B49" w:rsidTr="0092744C">
        <w:tc>
          <w:tcPr>
            <w:tcW w:w="4785" w:type="dxa"/>
          </w:tcPr>
          <w:p w:rsidR="0092744C" w:rsidRPr="00D17B49" w:rsidRDefault="0092744C" w:rsidP="00FD0C2D">
            <w:pPr>
              <w:tabs>
                <w:tab w:val="left" w:pos="2850"/>
              </w:tabs>
              <w:jc w:val="right"/>
              <w:rPr>
                <w:sz w:val="28"/>
                <w:szCs w:val="28"/>
              </w:rPr>
            </w:pPr>
          </w:p>
        </w:tc>
        <w:tc>
          <w:tcPr>
            <w:tcW w:w="4786" w:type="dxa"/>
          </w:tcPr>
          <w:p w:rsidR="0092744C" w:rsidRPr="00D17B49" w:rsidRDefault="0092744C" w:rsidP="00FD0C2D">
            <w:pPr>
              <w:jc w:val="right"/>
              <w:rPr>
                <w:sz w:val="28"/>
                <w:szCs w:val="28"/>
              </w:rPr>
            </w:pPr>
            <w:r w:rsidRPr="00D17B49">
              <w:rPr>
                <w:sz w:val="28"/>
                <w:szCs w:val="28"/>
              </w:rPr>
              <w:t>Приложение</w:t>
            </w:r>
            <w:r w:rsidR="000D2AAE" w:rsidRPr="00D17B49">
              <w:rPr>
                <w:sz w:val="28"/>
                <w:szCs w:val="28"/>
              </w:rPr>
              <w:t xml:space="preserve"> №2</w:t>
            </w:r>
          </w:p>
          <w:p w:rsidR="0092744C" w:rsidRPr="00D17B49" w:rsidRDefault="0092744C" w:rsidP="00FD0C2D">
            <w:pPr>
              <w:jc w:val="right"/>
              <w:rPr>
                <w:sz w:val="28"/>
                <w:szCs w:val="28"/>
              </w:rPr>
            </w:pPr>
            <w:r w:rsidRPr="00D17B49">
              <w:rPr>
                <w:sz w:val="28"/>
                <w:szCs w:val="28"/>
              </w:rPr>
              <w:t>к порядку</w:t>
            </w:r>
          </w:p>
          <w:p w:rsidR="0092744C" w:rsidRPr="00D17B49" w:rsidRDefault="0092744C" w:rsidP="00FD0C2D">
            <w:pPr>
              <w:jc w:val="right"/>
              <w:rPr>
                <w:sz w:val="28"/>
                <w:szCs w:val="28"/>
              </w:rPr>
            </w:pPr>
          </w:p>
        </w:tc>
      </w:tr>
    </w:tbl>
    <w:p w:rsidR="0092744C" w:rsidRPr="00D17B49" w:rsidRDefault="0092744C" w:rsidP="0092744C">
      <w:pPr>
        <w:rPr>
          <w:sz w:val="28"/>
          <w:szCs w:val="28"/>
        </w:rPr>
      </w:pPr>
    </w:p>
    <w:p w:rsidR="0092744C" w:rsidRPr="00D17B49" w:rsidRDefault="0092744C" w:rsidP="0092744C">
      <w:pPr>
        <w:rPr>
          <w:sz w:val="28"/>
          <w:szCs w:val="28"/>
        </w:rPr>
      </w:pPr>
    </w:p>
    <w:p w:rsidR="0092744C" w:rsidRPr="00D17B49" w:rsidRDefault="0092744C" w:rsidP="0092744C">
      <w:pPr>
        <w:tabs>
          <w:tab w:val="left" w:pos="1080"/>
        </w:tabs>
        <w:rPr>
          <w:sz w:val="28"/>
          <w:szCs w:val="28"/>
        </w:rPr>
      </w:pPr>
      <w:r w:rsidRPr="00D17B49">
        <w:rPr>
          <w:sz w:val="28"/>
          <w:szCs w:val="28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5563"/>
        <w:gridCol w:w="3191"/>
      </w:tblGrid>
      <w:tr w:rsidR="0092744C" w:rsidRPr="00D17B49" w:rsidTr="000D0EEA">
        <w:tc>
          <w:tcPr>
            <w:tcW w:w="817" w:type="dxa"/>
          </w:tcPr>
          <w:p w:rsidR="0092744C" w:rsidRPr="00D17B49" w:rsidRDefault="0092744C" w:rsidP="000D0EEA">
            <w:pPr>
              <w:jc w:val="center"/>
              <w:rPr>
                <w:sz w:val="28"/>
                <w:szCs w:val="28"/>
              </w:rPr>
            </w:pPr>
            <w:r w:rsidRPr="00D17B49">
              <w:rPr>
                <w:sz w:val="28"/>
                <w:szCs w:val="28"/>
              </w:rPr>
              <w:t xml:space="preserve">№ </w:t>
            </w:r>
          </w:p>
        </w:tc>
        <w:tc>
          <w:tcPr>
            <w:tcW w:w="5563" w:type="dxa"/>
          </w:tcPr>
          <w:p w:rsidR="0092744C" w:rsidRPr="00D17B49" w:rsidRDefault="0092744C" w:rsidP="000D0EEA">
            <w:pPr>
              <w:jc w:val="center"/>
              <w:rPr>
                <w:sz w:val="28"/>
                <w:szCs w:val="28"/>
              </w:rPr>
            </w:pPr>
            <w:r w:rsidRPr="00D17B49">
              <w:rPr>
                <w:sz w:val="28"/>
                <w:szCs w:val="28"/>
              </w:rPr>
              <w:t>Критерии отбора</w:t>
            </w:r>
          </w:p>
        </w:tc>
        <w:tc>
          <w:tcPr>
            <w:tcW w:w="3191" w:type="dxa"/>
          </w:tcPr>
          <w:p w:rsidR="0092744C" w:rsidRPr="00D17B49" w:rsidRDefault="0092744C" w:rsidP="000D0EEA">
            <w:pPr>
              <w:jc w:val="center"/>
              <w:rPr>
                <w:sz w:val="28"/>
                <w:szCs w:val="28"/>
              </w:rPr>
            </w:pPr>
            <w:r w:rsidRPr="00D17B49">
              <w:rPr>
                <w:sz w:val="28"/>
                <w:szCs w:val="28"/>
              </w:rPr>
              <w:t>баллы</w:t>
            </w:r>
          </w:p>
        </w:tc>
      </w:tr>
      <w:tr w:rsidR="0092744C" w:rsidRPr="00D17B49" w:rsidTr="000D0EEA">
        <w:tc>
          <w:tcPr>
            <w:tcW w:w="9571" w:type="dxa"/>
            <w:gridSpan w:val="3"/>
          </w:tcPr>
          <w:p w:rsidR="0092744C" w:rsidRPr="00D17B49" w:rsidRDefault="0092744C" w:rsidP="000D0EEA">
            <w:pPr>
              <w:jc w:val="center"/>
              <w:rPr>
                <w:sz w:val="28"/>
                <w:szCs w:val="28"/>
              </w:rPr>
            </w:pPr>
            <w:r w:rsidRPr="00D17B49">
              <w:rPr>
                <w:sz w:val="28"/>
                <w:szCs w:val="28"/>
              </w:rPr>
              <w:t>Технические критерии</w:t>
            </w:r>
          </w:p>
        </w:tc>
      </w:tr>
      <w:tr w:rsidR="0092744C" w:rsidRPr="00D17B49" w:rsidTr="000D0EEA">
        <w:tc>
          <w:tcPr>
            <w:tcW w:w="817" w:type="dxa"/>
          </w:tcPr>
          <w:p w:rsidR="0092744C" w:rsidRPr="00D17B49" w:rsidRDefault="0092744C" w:rsidP="000D0EEA">
            <w:pPr>
              <w:rPr>
                <w:sz w:val="28"/>
                <w:szCs w:val="28"/>
              </w:rPr>
            </w:pPr>
            <w:r w:rsidRPr="00D17B49">
              <w:rPr>
                <w:sz w:val="28"/>
                <w:szCs w:val="28"/>
              </w:rPr>
              <w:t>1</w:t>
            </w:r>
          </w:p>
        </w:tc>
        <w:tc>
          <w:tcPr>
            <w:tcW w:w="5563" w:type="dxa"/>
          </w:tcPr>
          <w:p w:rsidR="0092744C" w:rsidRPr="00D17B49" w:rsidRDefault="0092744C" w:rsidP="000D0EEA">
            <w:pPr>
              <w:rPr>
                <w:sz w:val="28"/>
                <w:szCs w:val="28"/>
              </w:rPr>
            </w:pPr>
            <w:r w:rsidRPr="00D17B49">
              <w:rPr>
                <w:sz w:val="28"/>
                <w:szCs w:val="28"/>
              </w:rPr>
              <w:t>Срок ввода в эксплуатацию многоквартирного дома</w:t>
            </w:r>
          </w:p>
          <w:p w:rsidR="0092744C" w:rsidRPr="00D17B49" w:rsidRDefault="0092744C" w:rsidP="000D0EEA">
            <w:pPr>
              <w:rPr>
                <w:sz w:val="28"/>
                <w:szCs w:val="28"/>
              </w:rPr>
            </w:pPr>
            <w:r w:rsidRPr="00D17B49">
              <w:rPr>
                <w:sz w:val="28"/>
                <w:szCs w:val="28"/>
              </w:rPr>
              <w:t>от 10 до 15 лет</w:t>
            </w:r>
          </w:p>
          <w:p w:rsidR="0092744C" w:rsidRPr="00D17B49" w:rsidRDefault="0092744C" w:rsidP="000D0EEA">
            <w:pPr>
              <w:rPr>
                <w:sz w:val="28"/>
                <w:szCs w:val="28"/>
              </w:rPr>
            </w:pPr>
            <w:r w:rsidRPr="00D17B49">
              <w:rPr>
                <w:sz w:val="28"/>
                <w:szCs w:val="28"/>
              </w:rPr>
              <w:t>от 16 до 25 лет</w:t>
            </w:r>
          </w:p>
          <w:p w:rsidR="0092744C" w:rsidRPr="00D17B49" w:rsidRDefault="0092744C" w:rsidP="000D0EEA">
            <w:pPr>
              <w:rPr>
                <w:sz w:val="28"/>
                <w:szCs w:val="28"/>
              </w:rPr>
            </w:pPr>
            <w:r w:rsidRPr="00D17B49">
              <w:rPr>
                <w:sz w:val="28"/>
                <w:szCs w:val="28"/>
              </w:rPr>
              <w:t>от 26 до 35 лет</w:t>
            </w:r>
          </w:p>
          <w:p w:rsidR="0092744C" w:rsidRPr="00D17B49" w:rsidRDefault="0092744C" w:rsidP="000D0EEA">
            <w:pPr>
              <w:rPr>
                <w:sz w:val="28"/>
                <w:szCs w:val="28"/>
              </w:rPr>
            </w:pPr>
            <w:r w:rsidRPr="00D17B49">
              <w:rPr>
                <w:sz w:val="28"/>
                <w:szCs w:val="28"/>
              </w:rPr>
              <w:t>свыше 35 лет</w:t>
            </w:r>
          </w:p>
        </w:tc>
        <w:tc>
          <w:tcPr>
            <w:tcW w:w="3191" w:type="dxa"/>
          </w:tcPr>
          <w:p w:rsidR="0092744C" w:rsidRPr="00D17B49" w:rsidRDefault="0092744C" w:rsidP="000D0EEA">
            <w:pPr>
              <w:rPr>
                <w:sz w:val="28"/>
                <w:szCs w:val="28"/>
              </w:rPr>
            </w:pPr>
          </w:p>
          <w:p w:rsidR="0092744C" w:rsidRPr="00D17B49" w:rsidRDefault="0092744C" w:rsidP="000D0EEA">
            <w:pPr>
              <w:rPr>
                <w:sz w:val="28"/>
                <w:szCs w:val="28"/>
              </w:rPr>
            </w:pPr>
          </w:p>
          <w:p w:rsidR="0092744C" w:rsidRPr="00D17B49" w:rsidRDefault="0092744C" w:rsidP="000D0EEA">
            <w:pPr>
              <w:rPr>
                <w:sz w:val="28"/>
                <w:szCs w:val="28"/>
              </w:rPr>
            </w:pPr>
            <w:r w:rsidRPr="00D17B49">
              <w:rPr>
                <w:sz w:val="28"/>
                <w:szCs w:val="28"/>
              </w:rPr>
              <w:t>1</w:t>
            </w:r>
          </w:p>
          <w:p w:rsidR="0092744C" w:rsidRPr="00D17B49" w:rsidRDefault="0092744C" w:rsidP="000D0EEA">
            <w:pPr>
              <w:rPr>
                <w:sz w:val="28"/>
                <w:szCs w:val="28"/>
              </w:rPr>
            </w:pPr>
            <w:r w:rsidRPr="00D17B49">
              <w:rPr>
                <w:sz w:val="28"/>
                <w:szCs w:val="28"/>
              </w:rPr>
              <w:t>4</w:t>
            </w:r>
          </w:p>
          <w:p w:rsidR="0092744C" w:rsidRPr="00D17B49" w:rsidRDefault="0092744C" w:rsidP="000D0EEA">
            <w:pPr>
              <w:rPr>
                <w:sz w:val="28"/>
                <w:szCs w:val="28"/>
              </w:rPr>
            </w:pPr>
            <w:r w:rsidRPr="00D17B49">
              <w:rPr>
                <w:sz w:val="28"/>
                <w:szCs w:val="28"/>
              </w:rPr>
              <w:t>7</w:t>
            </w:r>
          </w:p>
          <w:p w:rsidR="0092744C" w:rsidRPr="00D17B49" w:rsidRDefault="0092744C" w:rsidP="000D0EEA">
            <w:pPr>
              <w:rPr>
                <w:sz w:val="28"/>
                <w:szCs w:val="28"/>
              </w:rPr>
            </w:pPr>
            <w:r w:rsidRPr="00D17B49">
              <w:rPr>
                <w:sz w:val="28"/>
                <w:szCs w:val="28"/>
              </w:rPr>
              <w:t>10</w:t>
            </w:r>
          </w:p>
        </w:tc>
      </w:tr>
      <w:tr w:rsidR="0092744C" w:rsidRPr="00D17B49" w:rsidTr="000D0EEA">
        <w:tc>
          <w:tcPr>
            <w:tcW w:w="817" w:type="dxa"/>
          </w:tcPr>
          <w:p w:rsidR="0092744C" w:rsidRPr="00D17B49" w:rsidRDefault="0092744C" w:rsidP="000D0EEA">
            <w:pPr>
              <w:rPr>
                <w:sz w:val="28"/>
                <w:szCs w:val="28"/>
              </w:rPr>
            </w:pPr>
          </w:p>
        </w:tc>
        <w:tc>
          <w:tcPr>
            <w:tcW w:w="5563" w:type="dxa"/>
          </w:tcPr>
          <w:p w:rsidR="0092744C" w:rsidRPr="00D17B49" w:rsidRDefault="0092744C" w:rsidP="000D0EEA">
            <w:pPr>
              <w:contextualSpacing/>
              <w:rPr>
                <w:sz w:val="28"/>
                <w:szCs w:val="28"/>
              </w:rPr>
            </w:pPr>
            <w:r w:rsidRPr="00D17B49">
              <w:rPr>
                <w:sz w:val="28"/>
                <w:szCs w:val="28"/>
              </w:rPr>
              <w:t>Выполнение работ по капитальному ремонту общего имущества многоквартирного дома согласно краткосрочному плану в 201</w:t>
            </w:r>
            <w:r w:rsidR="00932D27" w:rsidRPr="00D17B49">
              <w:rPr>
                <w:sz w:val="28"/>
                <w:szCs w:val="28"/>
              </w:rPr>
              <w:t>8</w:t>
            </w:r>
            <w:r w:rsidRPr="00D17B49">
              <w:rPr>
                <w:sz w:val="28"/>
                <w:szCs w:val="28"/>
              </w:rPr>
              <w:t xml:space="preserve"> году</w:t>
            </w:r>
          </w:p>
          <w:p w:rsidR="0092744C" w:rsidRPr="00D17B49" w:rsidRDefault="0092744C" w:rsidP="000D0EEA">
            <w:pPr>
              <w:contextualSpacing/>
              <w:rPr>
                <w:sz w:val="28"/>
                <w:szCs w:val="28"/>
              </w:rPr>
            </w:pPr>
            <w:r w:rsidRPr="00D17B49">
              <w:rPr>
                <w:sz w:val="28"/>
                <w:szCs w:val="28"/>
              </w:rPr>
              <w:t>(при наличии договора на СМР)</w:t>
            </w:r>
          </w:p>
        </w:tc>
        <w:tc>
          <w:tcPr>
            <w:tcW w:w="3191" w:type="dxa"/>
          </w:tcPr>
          <w:p w:rsidR="0092744C" w:rsidRPr="00D17B49" w:rsidRDefault="0092744C" w:rsidP="000D0EEA">
            <w:pPr>
              <w:rPr>
                <w:sz w:val="28"/>
                <w:szCs w:val="28"/>
              </w:rPr>
            </w:pPr>
            <w:r w:rsidRPr="00D17B49">
              <w:rPr>
                <w:sz w:val="28"/>
                <w:szCs w:val="28"/>
              </w:rPr>
              <w:t>20</w:t>
            </w:r>
          </w:p>
        </w:tc>
      </w:tr>
      <w:tr w:rsidR="0092744C" w:rsidRPr="00D17B49" w:rsidTr="000D0EEA">
        <w:tc>
          <w:tcPr>
            <w:tcW w:w="817" w:type="dxa"/>
          </w:tcPr>
          <w:p w:rsidR="0092744C" w:rsidRPr="00D17B49" w:rsidRDefault="0092744C" w:rsidP="000D0EEA">
            <w:pPr>
              <w:rPr>
                <w:sz w:val="28"/>
                <w:szCs w:val="28"/>
              </w:rPr>
            </w:pPr>
          </w:p>
        </w:tc>
        <w:tc>
          <w:tcPr>
            <w:tcW w:w="5563" w:type="dxa"/>
          </w:tcPr>
          <w:p w:rsidR="0092744C" w:rsidRPr="00D17B49" w:rsidRDefault="0092744C" w:rsidP="000D0EEA">
            <w:pPr>
              <w:rPr>
                <w:sz w:val="28"/>
                <w:szCs w:val="28"/>
              </w:rPr>
            </w:pPr>
            <w:r w:rsidRPr="00D17B49">
              <w:rPr>
                <w:sz w:val="28"/>
                <w:szCs w:val="28"/>
              </w:rPr>
              <w:t>Предоставление копии кадастрового паспорта на дворовую территорию*</w:t>
            </w:r>
          </w:p>
        </w:tc>
        <w:tc>
          <w:tcPr>
            <w:tcW w:w="3191" w:type="dxa"/>
          </w:tcPr>
          <w:p w:rsidR="0092744C" w:rsidRPr="00D17B49" w:rsidRDefault="0092744C" w:rsidP="000D0EEA">
            <w:pPr>
              <w:rPr>
                <w:sz w:val="28"/>
                <w:szCs w:val="28"/>
              </w:rPr>
            </w:pPr>
            <w:r w:rsidRPr="00D17B49">
              <w:rPr>
                <w:sz w:val="28"/>
                <w:szCs w:val="28"/>
              </w:rPr>
              <w:t>5</w:t>
            </w:r>
          </w:p>
        </w:tc>
      </w:tr>
      <w:tr w:rsidR="0092744C" w:rsidRPr="00D17B49" w:rsidTr="000D0EEA">
        <w:tc>
          <w:tcPr>
            <w:tcW w:w="9571" w:type="dxa"/>
            <w:gridSpan w:val="3"/>
          </w:tcPr>
          <w:p w:rsidR="0092744C" w:rsidRPr="00D17B49" w:rsidRDefault="0092744C" w:rsidP="000D0EEA">
            <w:pPr>
              <w:jc w:val="center"/>
              <w:rPr>
                <w:sz w:val="28"/>
                <w:szCs w:val="28"/>
              </w:rPr>
            </w:pPr>
            <w:r w:rsidRPr="00D17B49">
              <w:rPr>
                <w:sz w:val="28"/>
                <w:szCs w:val="28"/>
              </w:rPr>
              <w:t>Организационные критерии</w:t>
            </w:r>
          </w:p>
        </w:tc>
      </w:tr>
      <w:tr w:rsidR="0092744C" w:rsidRPr="00D17B49" w:rsidTr="000D0EEA">
        <w:tc>
          <w:tcPr>
            <w:tcW w:w="817" w:type="dxa"/>
          </w:tcPr>
          <w:p w:rsidR="0092744C" w:rsidRPr="00D17B49" w:rsidRDefault="0092744C" w:rsidP="000D0EEA">
            <w:pPr>
              <w:rPr>
                <w:sz w:val="28"/>
                <w:szCs w:val="28"/>
              </w:rPr>
            </w:pPr>
          </w:p>
        </w:tc>
        <w:tc>
          <w:tcPr>
            <w:tcW w:w="5563" w:type="dxa"/>
          </w:tcPr>
          <w:p w:rsidR="0092744C" w:rsidRPr="00D17B49" w:rsidRDefault="0092744C" w:rsidP="000D0EEA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r w:rsidRPr="00D17B49">
              <w:rPr>
                <w:sz w:val="28"/>
                <w:szCs w:val="28"/>
              </w:rPr>
              <w:t>Доля голосов собственников, принявших участие в голосовании по вопросам повестки общего собрания собственников помещений</w:t>
            </w:r>
          </w:p>
          <w:p w:rsidR="0092744C" w:rsidRPr="00D17B49" w:rsidRDefault="0092744C" w:rsidP="000D0EEA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744C" w:rsidRPr="00D17B49" w:rsidRDefault="0092744C" w:rsidP="000D0EEA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92744C" w:rsidRPr="00D17B49" w:rsidRDefault="0092744C" w:rsidP="000D0EEA">
            <w:pPr>
              <w:rPr>
                <w:sz w:val="28"/>
                <w:szCs w:val="28"/>
              </w:rPr>
            </w:pPr>
            <w:r w:rsidRPr="00D17B49">
              <w:rPr>
                <w:sz w:val="28"/>
                <w:szCs w:val="28"/>
              </w:rPr>
              <w:t>67% - 5</w:t>
            </w:r>
          </w:p>
          <w:p w:rsidR="0092744C" w:rsidRPr="00D17B49" w:rsidRDefault="0092744C" w:rsidP="000D0EEA">
            <w:pPr>
              <w:rPr>
                <w:sz w:val="28"/>
                <w:szCs w:val="28"/>
              </w:rPr>
            </w:pPr>
            <w:r w:rsidRPr="00D17B49">
              <w:rPr>
                <w:sz w:val="28"/>
                <w:szCs w:val="28"/>
              </w:rPr>
              <w:t>70% -10</w:t>
            </w:r>
          </w:p>
          <w:p w:rsidR="0092744C" w:rsidRPr="00D17B49" w:rsidRDefault="0092744C" w:rsidP="000D0EEA">
            <w:pPr>
              <w:rPr>
                <w:sz w:val="28"/>
                <w:szCs w:val="28"/>
              </w:rPr>
            </w:pPr>
            <w:r w:rsidRPr="00D17B49">
              <w:rPr>
                <w:sz w:val="28"/>
                <w:szCs w:val="28"/>
              </w:rPr>
              <w:t>80% -20</w:t>
            </w:r>
          </w:p>
          <w:p w:rsidR="0092744C" w:rsidRPr="00D17B49" w:rsidRDefault="0092744C" w:rsidP="000D0EEA">
            <w:pPr>
              <w:rPr>
                <w:sz w:val="28"/>
                <w:szCs w:val="28"/>
              </w:rPr>
            </w:pPr>
            <w:r w:rsidRPr="00D17B49">
              <w:rPr>
                <w:sz w:val="28"/>
                <w:szCs w:val="28"/>
              </w:rPr>
              <w:t>90% - 30</w:t>
            </w:r>
          </w:p>
          <w:p w:rsidR="0092744C" w:rsidRPr="00D17B49" w:rsidRDefault="0092744C" w:rsidP="000D0EEA">
            <w:pPr>
              <w:rPr>
                <w:sz w:val="28"/>
                <w:szCs w:val="28"/>
              </w:rPr>
            </w:pPr>
            <w:r w:rsidRPr="00D17B49">
              <w:rPr>
                <w:sz w:val="28"/>
                <w:szCs w:val="28"/>
              </w:rPr>
              <w:t>100%- 50</w:t>
            </w:r>
          </w:p>
        </w:tc>
      </w:tr>
      <w:tr w:rsidR="0092744C" w:rsidRPr="00D17B49" w:rsidTr="000D0EEA">
        <w:tc>
          <w:tcPr>
            <w:tcW w:w="817" w:type="dxa"/>
          </w:tcPr>
          <w:p w:rsidR="0092744C" w:rsidRPr="00D17B49" w:rsidRDefault="0092744C" w:rsidP="000D0EEA">
            <w:pPr>
              <w:rPr>
                <w:sz w:val="28"/>
                <w:szCs w:val="28"/>
              </w:rPr>
            </w:pPr>
            <w:r w:rsidRPr="00D17B49">
              <w:rPr>
                <w:sz w:val="28"/>
                <w:szCs w:val="28"/>
              </w:rPr>
              <w:t>6</w:t>
            </w:r>
          </w:p>
        </w:tc>
        <w:tc>
          <w:tcPr>
            <w:tcW w:w="5563" w:type="dxa"/>
          </w:tcPr>
          <w:p w:rsidR="0092744C" w:rsidRPr="00D17B49" w:rsidRDefault="0092744C" w:rsidP="000D0EEA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7B49">
              <w:rPr>
                <w:rFonts w:ascii="Times New Roman" w:hAnsi="Times New Roman" w:cs="Times New Roman"/>
                <w:sz w:val="28"/>
                <w:szCs w:val="28"/>
              </w:rPr>
              <w:t>Участие собственников в благоустройстве территории за последние пять лет (проведение субботников, учас</w:t>
            </w:r>
            <w:r w:rsidR="00426592" w:rsidRPr="00D17B49">
              <w:rPr>
                <w:rFonts w:ascii="Times New Roman" w:hAnsi="Times New Roman" w:cs="Times New Roman"/>
                <w:sz w:val="28"/>
                <w:szCs w:val="28"/>
              </w:rPr>
              <w:t>тие в конкурсах на лучший двор,</w:t>
            </w:r>
            <w:r w:rsidRPr="00D17B49">
              <w:rPr>
                <w:rFonts w:ascii="Times New Roman" w:hAnsi="Times New Roman" w:cs="Times New Roman"/>
                <w:sz w:val="28"/>
                <w:szCs w:val="28"/>
              </w:rPr>
              <w:t xml:space="preserve"> разбивка клумб и т.п.)</w:t>
            </w:r>
          </w:p>
        </w:tc>
        <w:tc>
          <w:tcPr>
            <w:tcW w:w="3191" w:type="dxa"/>
          </w:tcPr>
          <w:p w:rsidR="0092744C" w:rsidRPr="00D17B49" w:rsidRDefault="0092744C" w:rsidP="000D0EEA">
            <w:pPr>
              <w:rPr>
                <w:sz w:val="28"/>
                <w:szCs w:val="28"/>
              </w:rPr>
            </w:pPr>
            <w:r w:rsidRPr="00D17B49">
              <w:rPr>
                <w:sz w:val="28"/>
                <w:szCs w:val="28"/>
              </w:rPr>
              <w:t>До 10 баллов</w:t>
            </w:r>
          </w:p>
        </w:tc>
      </w:tr>
      <w:tr w:rsidR="0092744C" w:rsidRPr="00D17B49" w:rsidTr="000D0EEA">
        <w:tc>
          <w:tcPr>
            <w:tcW w:w="817" w:type="dxa"/>
          </w:tcPr>
          <w:p w:rsidR="0092744C" w:rsidRPr="00D17B49" w:rsidRDefault="0092744C" w:rsidP="000D0EEA">
            <w:pPr>
              <w:rPr>
                <w:sz w:val="28"/>
                <w:szCs w:val="28"/>
              </w:rPr>
            </w:pPr>
          </w:p>
        </w:tc>
        <w:tc>
          <w:tcPr>
            <w:tcW w:w="5563" w:type="dxa"/>
          </w:tcPr>
          <w:p w:rsidR="0092744C" w:rsidRPr="00D17B49" w:rsidRDefault="0092744C" w:rsidP="000D0EEA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7B49">
              <w:rPr>
                <w:rFonts w:ascii="Times New Roman" w:hAnsi="Times New Roman" w:cs="Times New Roman"/>
                <w:sz w:val="28"/>
                <w:szCs w:val="28"/>
              </w:rPr>
              <w:t>Количество квартир</w:t>
            </w:r>
            <w:r w:rsidR="00426592" w:rsidRPr="00D17B4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17B49">
              <w:rPr>
                <w:rFonts w:ascii="Times New Roman" w:hAnsi="Times New Roman" w:cs="Times New Roman"/>
                <w:sz w:val="28"/>
                <w:szCs w:val="28"/>
              </w:rPr>
              <w:t>в домах, прилегающих к дворовой территории:</w:t>
            </w:r>
          </w:p>
          <w:p w:rsidR="0092744C" w:rsidRPr="00D17B49" w:rsidRDefault="0092744C" w:rsidP="000D0EEA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7B49">
              <w:rPr>
                <w:rFonts w:ascii="Times New Roman" w:hAnsi="Times New Roman" w:cs="Times New Roman"/>
                <w:sz w:val="28"/>
                <w:szCs w:val="28"/>
              </w:rPr>
              <w:t>до 50</w:t>
            </w:r>
          </w:p>
          <w:p w:rsidR="0092744C" w:rsidRPr="00D17B49" w:rsidRDefault="0092744C" w:rsidP="000D0EEA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7B49">
              <w:rPr>
                <w:rFonts w:ascii="Times New Roman" w:hAnsi="Times New Roman" w:cs="Times New Roman"/>
                <w:sz w:val="28"/>
                <w:szCs w:val="28"/>
              </w:rPr>
              <w:t>от 51 до 100</w:t>
            </w:r>
          </w:p>
          <w:p w:rsidR="0092744C" w:rsidRPr="00D17B49" w:rsidRDefault="0092744C" w:rsidP="000D0EEA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7B49">
              <w:rPr>
                <w:rFonts w:ascii="Times New Roman" w:hAnsi="Times New Roman" w:cs="Times New Roman"/>
                <w:sz w:val="28"/>
                <w:szCs w:val="28"/>
              </w:rPr>
              <w:t>от 101 до 150</w:t>
            </w:r>
          </w:p>
          <w:p w:rsidR="0092744C" w:rsidRPr="00D17B49" w:rsidRDefault="0092744C" w:rsidP="000D0EEA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7B49">
              <w:rPr>
                <w:rFonts w:ascii="Times New Roman" w:hAnsi="Times New Roman" w:cs="Times New Roman"/>
                <w:sz w:val="28"/>
                <w:szCs w:val="28"/>
              </w:rPr>
              <w:t>от 151 до 200</w:t>
            </w:r>
          </w:p>
          <w:p w:rsidR="0092744C" w:rsidRPr="00D17B49" w:rsidRDefault="0092744C" w:rsidP="000D0EEA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17B49">
              <w:rPr>
                <w:rFonts w:ascii="Times New Roman" w:hAnsi="Times New Roman" w:cs="Times New Roman"/>
                <w:sz w:val="28"/>
                <w:szCs w:val="28"/>
              </w:rPr>
              <w:t>свыше 201</w:t>
            </w:r>
          </w:p>
        </w:tc>
        <w:tc>
          <w:tcPr>
            <w:tcW w:w="3191" w:type="dxa"/>
          </w:tcPr>
          <w:p w:rsidR="0092744C" w:rsidRPr="00D17B49" w:rsidRDefault="0092744C" w:rsidP="000D0EEA">
            <w:pPr>
              <w:rPr>
                <w:sz w:val="28"/>
                <w:szCs w:val="28"/>
              </w:rPr>
            </w:pPr>
          </w:p>
          <w:p w:rsidR="0092744C" w:rsidRPr="00D17B49" w:rsidRDefault="0092744C" w:rsidP="000D0EEA">
            <w:pPr>
              <w:rPr>
                <w:sz w:val="28"/>
                <w:szCs w:val="28"/>
              </w:rPr>
            </w:pPr>
          </w:p>
          <w:p w:rsidR="0092744C" w:rsidRPr="00D17B49" w:rsidRDefault="0092744C" w:rsidP="000D0EEA">
            <w:pPr>
              <w:rPr>
                <w:sz w:val="28"/>
                <w:szCs w:val="28"/>
              </w:rPr>
            </w:pPr>
            <w:r w:rsidRPr="00D17B49">
              <w:rPr>
                <w:sz w:val="28"/>
                <w:szCs w:val="28"/>
              </w:rPr>
              <w:t>2</w:t>
            </w:r>
          </w:p>
          <w:p w:rsidR="0092744C" w:rsidRPr="00D17B49" w:rsidRDefault="0092744C" w:rsidP="000D0EEA">
            <w:pPr>
              <w:rPr>
                <w:sz w:val="28"/>
                <w:szCs w:val="28"/>
              </w:rPr>
            </w:pPr>
            <w:r w:rsidRPr="00D17B49">
              <w:rPr>
                <w:sz w:val="28"/>
                <w:szCs w:val="28"/>
              </w:rPr>
              <w:t>4</w:t>
            </w:r>
          </w:p>
          <w:p w:rsidR="0092744C" w:rsidRPr="00D17B49" w:rsidRDefault="0092744C" w:rsidP="000D0EEA">
            <w:pPr>
              <w:rPr>
                <w:sz w:val="28"/>
                <w:szCs w:val="28"/>
              </w:rPr>
            </w:pPr>
            <w:r w:rsidRPr="00D17B49">
              <w:rPr>
                <w:sz w:val="28"/>
                <w:szCs w:val="28"/>
              </w:rPr>
              <w:t>6</w:t>
            </w:r>
          </w:p>
          <w:p w:rsidR="0092744C" w:rsidRPr="00D17B49" w:rsidRDefault="0092744C" w:rsidP="000D0EEA">
            <w:pPr>
              <w:rPr>
                <w:sz w:val="28"/>
                <w:szCs w:val="28"/>
              </w:rPr>
            </w:pPr>
            <w:r w:rsidRPr="00D17B49">
              <w:rPr>
                <w:sz w:val="28"/>
                <w:szCs w:val="28"/>
              </w:rPr>
              <w:t>8</w:t>
            </w:r>
          </w:p>
          <w:p w:rsidR="0092744C" w:rsidRPr="00D17B49" w:rsidRDefault="0092744C" w:rsidP="000D0EEA">
            <w:pPr>
              <w:rPr>
                <w:sz w:val="28"/>
                <w:szCs w:val="28"/>
              </w:rPr>
            </w:pPr>
            <w:r w:rsidRPr="00D17B49">
              <w:rPr>
                <w:sz w:val="28"/>
                <w:szCs w:val="28"/>
              </w:rPr>
              <w:t>10</w:t>
            </w:r>
          </w:p>
        </w:tc>
      </w:tr>
    </w:tbl>
    <w:p w:rsidR="0092744C" w:rsidRPr="00D17B49" w:rsidRDefault="0092744C" w:rsidP="00FA416C">
      <w:pPr>
        <w:rPr>
          <w:sz w:val="28"/>
          <w:szCs w:val="28"/>
        </w:rPr>
      </w:pPr>
    </w:p>
    <w:sectPr w:rsidR="0092744C" w:rsidRPr="00D17B49" w:rsidSect="00D17B49">
      <w:pgSz w:w="11906" w:h="16838"/>
      <w:pgMar w:top="568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E61FE2"/>
    <w:multiLevelType w:val="hybridMultilevel"/>
    <w:tmpl w:val="E042C6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621143"/>
    <w:multiLevelType w:val="hybridMultilevel"/>
    <w:tmpl w:val="FBD22ED8"/>
    <w:lvl w:ilvl="0" w:tplc="711000BC">
      <w:start w:val="1"/>
      <w:numFmt w:val="decimal"/>
      <w:lvlText w:val="%1."/>
      <w:lvlJc w:val="left"/>
      <w:pPr>
        <w:ind w:left="1461" w:hanging="1035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3F6F5583"/>
    <w:multiLevelType w:val="hybridMultilevel"/>
    <w:tmpl w:val="294A60D0"/>
    <w:lvl w:ilvl="0" w:tplc="FC421314">
      <w:start w:val="1"/>
      <w:numFmt w:val="decimal"/>
      <w:lvlText w:val="%1."/>
      <w:lvlJc w:val="left"/>
      <w:pPr>
        <w:ind w:left="1669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9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6B66"/>
    <w:rsid w:val="0002407E"/>
    <w:rsid w:val="00030374"/>
    <w:rsid w:val="00036DED"/>
    <w:rsid w:val="000A1258"/>
    <w:rsid w:val="000C39F7"/>
    <w:rsid w:val="000C79ED"/>
    <w:rsid w:val="000D2AAE"/>
    <w:rsid w:val="00103EE6"/>
    <w:rsid w:val="00162C6A"/>
    <w:rsid w:val="001B2254"/>
    <w:rsid w:val="001C1116"/>
    <w:rsid w:val="001D563F"/>
    <w:rsid w:val="00237D02"/>
    <w:rsid w:val="00246B66"/>
    <w:rsid w:val="00272429"/>
    <w:rsid w:val="00306AC5"/>
    <w:rsid w:val="00363926"/>
    <w:rsid w:val="00370F9A"/>
    <w:rsid w:val="00396561"/>
    <w:rsid w:val="00426592"/>
    <w:rsid w:val="004E0822"/>
    <w:rsid w:val="005120CA"/>
    <w:rsid w:val="005C751A"/>
    <w:rsid w:val="00680FC8"/>
    <w:rsid w:val="006A1871"/>
    <w:rsid w:val="006D39FA"/>
    <w:rsid w:val="006F4342"/>
    <w:rsid w:val="0070741B"/>
    <w:rsid w:val="00732484"/>
    <w:rsid w:val="00740A61"/>
    <w:rsid w:val="0076799F"/>
    <w:rsid w:val="00777367"/>
    <w:rsid w:val="007910C3"/>
    <w:rsid w:val="007E6A9D"/>
    <w:rsid w:val="00813FA7"/>
    <w:rsid w:val="00843ACA"/>
    <w:rsid w:val="00894B34"/>
    <w:rsid w:val="008A0FA8"/>
    <w:rsid w:val="008A386C"/>
    <w:rsid w:val="0092744C"/>
    <w:rsid w:val="00932D27"/>
    <w:rsid w:val="00934ACC"/>
    <w:rsid w:val="00946BB5"/>
    <w:rsid w:val="0097771D"/>
    <w:rsid w:val="009A6FC1"/>
    <w:rsid w:val="00A51659"/>
    <w:rsid w:val="00B315D9"/>
    <w:rsid w:val="00B9557E"/>
    <w:rsid w:val="00BB7514"/>
    <w:rsid w:val="00C110DC"/>
    <w:rsid w:val="00CF1254"/>
    <w:rsid w:val="00CF345B"/>
    <w:rsid w:val="00CF454A"/>
    <w:rsid w:val="00CF530A"/>
    <w:rsid w:val="00CF6F41"/>
    <w:rsid w:val="00D17B49"/>
    <w:rsid w:val="00D17DF8"/>
    <w:rsid w:val="00D77F47"/>
    <w:rsid w:val="00DB2336"/>
    <w:rsid w:val="00E30865"/>
    <w:rsid w:val="00E52691"/>
    <w:rsid w:val="00E576AA"/>
    <w:rsid w:val="00EA60B5"/>
    <w:rsid w:val="00EA75BF"/>
    <w:rsid w:val="00EE1AF2"/>
    <w:rsid w:val="00F158C1"/>
    <w:rsid w:val="00F26A22"/>
    <w:rsid w:val="00F41E50"/>
    <w:rsid w:val="00F557AA"/>
    <w:rsid w:val="00F71CD8"/>
    <w:rsid w:val="00FA416C"/>
    <w:rsid w:val="00FD0C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11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1C111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3">
    <w:name w:val="Table Grid"/>
    <w:basedOn w:val="a1"/>
    <w:uiPriority w:val="59"/>
    <w:rsid w:val="001C11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740A6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4">
    <w:name w:val="List Paragraph"/>
    <w:basedOn w:val="a"/>
    <w:uiPriority w:val="34"/>
    <w:qFormat/>
    <w:rsid w:val="0092744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7910C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910C3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No Spacing"/>
    <w:uiPriority w:val="1"/>
    <w:qFormat/>
    <w:rsid w:val="00D77F47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11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1C111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3">
    <w:name w:val="Table Grid"/>
    <w:basedOn w:val="a1"/>
    <w:uiPriority w:val="59"/>
    <w:rsid w:val="001C11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740A6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4">
    <w:name w:val="List Paragraph"/>
    <w:basedOn w:val="a"/>
    <w:uiPriority w:val="34"/>
    <w:qFormat/>
    <w:rsid w:val="0092744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7910C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910C3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No Spacing"/>
    <w:uiPriority w:val="1"/>
    <w:qFormat/>
    <w:rsid w:val="00D77F47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6</Pages>
  <Words>1975</Words>
  <Characters>11259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Наталья И. Нармонтене</cp:lastModifiedBy>
  <cp:revision>9</cp:revision>
  <cp:lastPrinted>2017-10-19T08:34:00Z</cp:lastPrinted>
  <dcterms:created xsi:type="dcterms:W3CDTF">2017-05-17T12:30:00Z</dcterms:created>
  <dcterms:modified xsi:type="dcterms:W3CDTF">2017-10-19T12:00:00Z</dcterms:modified>
</cp:coreProperties>
</file>